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ચાલીસ</w:t>
      </w:r>
    </w:p>
    <w:p>
      <w:pPr>
        <w:pStyle w:val="ArticleSubtitle"/>
        <w:jc w:val="left"/>
      </w:pPr>
      <w:r>
        <w:rPr>
          <w:rFonts w:ascii="Nirmala UI" w:hAnsi="Nirmala UI" w:eastAsia="Nirmala UI" w:cs="Nirmala UI"/>
        </w:rPr>
        <w:t>પૌલ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દાનિયેલ અધ્યાય એક, જ્યારે દાનિયેલ અધ્યાય ચાર સાથે આવરીને જોવામાં આવે છે, ત્યારે 1798 થી 1844 સુધીના પ્રથમ અને દ્વિતीय દૂતોના ઇતિહાસનું પ્રતિનિધિત્વ કરે છે. તે ઇતિહાસમાં દાનિયેલનું પુસ્તક અનમુદ્રિત કરવામાં આવ્યું હતું, અને જે ભાગ અનમુદ્રિત થયો હતો તે અધ્યાયો સાત, આઠ અને નવ હતા. “રેખા પર રેખા,” અધ્યાયો એક, ચાર અને પછી સાતથી નવ સુધી, પ્રથમ દૂતના મિલરાઇટ આંદોલનના ઇતિહાસને સ્પષ્ટ કરે છે.</w:t>
      </w:r>
    </w:p>
    <w:p>
      <w:pPr>
        <w:pStyle w:val="ArticleBody"/>
        <w:jc w:val="left"/>
      </w:pPr>
      <w:r>
        <w:rPr>
          <w:rFonts w:ascii="Nirmala UI" w:hAnsi="Nirmala UI" w:eastAsia="Nirmala UI" w:cs="Nirmala UI"/>
        </w:rPr>
        <w:t>તે ઇતિહાસમાં (1798 થી 1844), એડ્વેન્ટિઝમના પાયાના સત્યોની સ્થાપના કરવામાં આવી હતી, અને અંતે તે સત્યોનું પ્રતિનિધિત્વ 1843 ના અગ્રગામી ચાર્ટ પર કરવામાં આવ્યું હતું. દાનિયેલ અધ્યાય બેમાં આવેલી નેબુકદનેઝરના પ્રતિમાની આકૃતિ ચાર્ટ પર છે. દાનિયેલ સાત અને આઠના દર્શનો ચાર્ટ પર છે. અધ્યાય આઠનું “દૈનિક” ત્યાં દર્શાવવામાં આવ્યું છે, તેમ જ લેવ્યવ્યવસ્થા છવીસનું “સાત વખત” પણ. પ્રકાશન અધ્યાય નવમાં દર્શાવ્યા મુજબ ઇસ્લામનાં ત્રણ “વોઇઝ” પણ ત્યાં છે. ઈશ્વરે વારંવાર પૂર્વચેતવણી આપી હતી કે તે પાયાના સત્યો પર આક્રમણ કરવામાં આવશે.</w:t>
      </w:r>
    </w:p>
    <w:p>
      <w:pPr>
        <w:pStyle w:val="ArticleScripture"/>
        <w:jc w:val="left"/>
      </w:pPr>
      <w:r>
        <w:rPr>
          <w:rFonts w:ascii="Nirmala UI" w:hAnsi="Nirmala UI" w:eastAsia="Nirmala UI" w:cs="Nirmala UI"/>
        </w:rPr>
        <w:t>“જેઓ સિયોનની દિવાલો પર દેવના ચોકીદારો તરીકે ઉભા રહે છે તેઓ એવા મનુષ્યો હોવા જોઈએ કે જેઓ લોકો સામે આવનાર જોખમોને અગાઉથી જોઈ શકે,—એવા મનુષ્યો, જેઓ સત્ય અને ભૂલ, ધર્મ અને અધર્મ વચ્ચે ભેદ કરી શકે.</w:t>
      </w:r>
    </w:p>
    <w:p>
      <w:pPr>
        <w:pStyle w:val="ArticleScripture"/>
        <w:jc w:val="left"/>
      </w:pPr>
      <w:r>
        <w:rPr>
          <w:rFonts w:ascii="Nirmala UI" w:hAnsi="Nirmala UI" w:eastAsia="Nirmala UI" w:cs="Nirmala UI"/>
        </w:rPr>
        <w:t>“ચેતવણી આવી ચૂકી છે: જે વિશ્વાસના પાયાને, જેના ઉપર અમે 1842, 1843, અને 1844માં સંદેશ આવ્યો ત્યારથી સતત બાંધકામ કરતા આવ્યા છીએ, તેને ખલેલ પહોંચાડે એવી કોઈ પણ વસ્તુને પ્રવેશ કરવાની મંજૂરી આપવી નથી. હું આ સંદેશમાં હતી, અને ત્યારથી અત્યાર સુધી હું ઈશ્વરે અમને આપેલા પ્રકાશ પ્રત્યે સત્યનિષ્ઠ રહીને વિશ્વના સમક્ષ ઊભી રહી છું. અમે અમારા પગ તે મંચ પરથી હટાવવાનો કોઈ વિચાર રાખતા નથી, જેના ઉપર તેઓ સ્થાપિત કરવામાં આવ્યા હતા, જ્યારે અમે દિવસે દિવસે ઉત્કટ પ્રાર્થના સાથે પ્રકાશની શોધમાં પ્રભુને શોધતા હતા. શું તમને લાગે છે કે ઈશ્વરે મને આપેલો પ્રકાશ હું તજી દઉં? તે યુગયુગોના ખડક સમાન થવાનો છે. તે મને આપવામાં આવ્યો ત્યારથી સતત મારું માર્ગદર્શન કરતો આવ્યો છે.” Review and Herald, April 14, 1903.</w:t>
      </w:r>
    </w:p>
    <w:p>
      <w:pPr>
        <w:pStyle w:val="ArticleBody"/>
        <w:jc w:val="left"/>
      </w:pPr>
      <w:r>
        <w:rPr>
          <w:rFonts w:ascii="Nirmala UI" w:hAnsi="Nirmala UI" w:eastAsia="Nirmala UI" w:cs="Nirmala UI"/>
        </w:rPr>
        <w:t>ધૂળ ઝાડનાર મનુષ્યનું કાર્ય, જે દેવના અંતિમ દિવસોના લોકોની ભાગીદારીથી પૂર્ણ થવાનું છે, તે યશાયાહ દ્વારા પણ દર્શાવવામાં આવ્યું છે, જ્યારે તે અંતિમ દિવસોના લોકોને અને તેમને કરવાનું કહેવાયેલ કાર્ય ઓળખે છે; કારણ કે અંતિમ દિવસો આવે તે પહેલાં પાયો ભૂલથી દફનાવાનો નિર્ધારિત હતો.</w:t>
      </w:r>
    </w:p>
    <w:p>
      <w:pPr>
        <w:pStyle w:val="ArticleScripture"/>
        <w:jc w:val="left"/>
      </w:pPr>
      <w:r>
        <w:rPr>
          <w:rFonts w:ascii="Nirmala UI" w:hAnsi="Nirmala UI" w:eastAsia="Nirmala UI" w:cs="Nirmala UI"/>
        </w:rPr>
        <w:t>અને તારામાંથી થનારાઓ પ્રાચીન ઉજ્જડ સ્થાનોને ફરી બાંધશે; તું ઘણી પેઢીઓના પાયાઓને ઊભા કરશે; અને તને એવું કહેવાશે, ભંગાણનો સમારકર્તા, વસવાટ કરવા યોગ્ય માર્ગોનો પુનઃસ્થાપક. યશાયા 58:12.</w:t>
      </w:r>
    </w:p>
    <w:p>
      <w:pPr>
        <w:pStyle w:val="ArticleBody"/>
        <w:jc w:val="left"/>
      </w:pPr>
      <w:r>
        <w:rPr>
          <w:rFonts w:ascii="Nirmala UI" w:hAnsi="Nirmala UI" w:eastAsia="Nirmala UI" w:cs="Nirmala UI"/>
        </w:rPr>
        <w:t>“જૂનાં ઉજાડ પડેલા સ્થળો”નો સંદર્ભ પૌરાણિક ધર્મ અને પાપાશાહી—આ બે ઉજાડ લાવનારી શક્તિઓ સાથે સંકળાયેલા સિદ્ધાંતાત્મક સત્યો તરફ છે. પૌરાણિક ધર્મની બે ઉજાડ લાવનારી શક્તિઓને અનુસરી પાપાશાહી આવે છે—આ જ તે બંધારણ હતું જેને વિલિયમ મિલરે પોતાની રજૂ કરેલી દરેક ભવિષ્યવાણીના માળખા તરીકે ઉપયોગમાં લીધું.</w:t>
      </w:r>
    </w:p>
    <w:p>
      <w:pPr>
        <w:pStyle w:val="ArticleScripture"/>
        <w:jc w:val="left"/>
      </w:pPr>
      <w:r>
        <w:rPr>
          <w:rFonts w:ascii="Nirmala UI" w:hAnsi="Nirmala UI" w:eastAsia="Nirmala UI" w:cs="Nirmala UI"/>
        </w:rPr>
        <w:t>અને તેઓ પ્રાચીન ઉજાડોને બાંધશે; તેઓ પૂર્વકાલીન ઉજાડોને ઊભાં કરશે; અને તેઓ વિરાન શહેરોને, અનેક પેઢીઓનાં ઉજાડોને, ફરીથી સુધારી સ્થાપિત કરશે. યશાયા 61:4.</w:t>
      </w:r>
    </w:p>
    <w:p>
      <w:pPr>
        <w:pStyle w:val="ArticleBody"/>
        <w:jc w:val="left"/>
      </w:pPr>
      <w:r>
        <w:rPr>
          <w:rFonts w:ascii="Nirmala UI" w:hAnsi="Nirmala UI" w:eastAsia="Nirmala UI" w:cs="Nirmala UI"/>
        </w:rPr>
        <w:t>ભવિષ્યવાણીની જે રચના માળખા તરીકે પ્રતિનિધિત્વ પામે છે, તે એ બે શક્તિઓનો ઇતિહાસ અને તેમનો પરસ્પર સંબંધ છે. “વસવાટ કરવા માટેના માર્ગોને પુનઃસ્થાપિત કરવું” એ મિલરના માળખાની પુનઃસ્થાપના છે, જે તેની સ્વપ્નમાં ધૂળ સાફ કરનાર માણસના કાર્ય દ્વારા પ્રતિનિધિત્વ પામી હતી. યશાયાએ એઝરાના ઇતિહાસ અને બેબિલોનમાંથી પરત ફર્યા અને યેરૂશાલેમની મરામત કરનારાઓના ઉદાહરણનો ઉપયોગ કરીને અગાઉની ઉજાડ સ્થિતિઓની પુનઃસ્થાપનાને ઓળખાવી હતી.</w:t>
      </w:r>
    </w:p>
    <w:p>
      <w:pPr>
        <w:pStyle w:val="ArticleScripture"/>
        <w:jc w:val="left"/>
      </w:pPr>
      <w:r>
        <w:rPr>
          <w:rFonts w:ascii="Nirmala UI" w:hAnsi="Nirmala UI" w:eastAsia="Nirmala UI" w:cs="Nirmala UI"/>
        </w:rPr>
        <w:t>અમારા પિતૃઓના દિવસોથી લઈને આજ દિવસ સુધી અમે મહાન અપરાધમાં રહ્યાં છીએ; અને અમારા અધર્મોના કારણે અમે, અમારા રાજાઓ અને અમારા યાજકો, દેશોના રાજાઓના હાથમાં સોંપી દેવાયા છીએ—તલવારને, બંદીવાસને, લૂંટને અને મુખની લાજને, જેમ આજ દિવસે છે તેમ. અને હવે થોડા સમય માટે અમારા દેવ યહોવા તરફથી કૃપા દર્શાવવામાં આવી છે, જેથી અમારામાંથી બચીને નીકળેલું એક અવશેષ રહી જાય, અને તેમના પવિત્ર સ્થાનમાં અમને એક ખીલો આપવામાં આવે, જેથી અમારા દેવ અમારી આંખોને પ્રકાશિત કરે અને અમારી બંદીવસ્થામાં અમને થોડું પુનર્જીવન આપે. કેમ કે અમે દાસ હતા; છતાં અમારા દેવએ અમારી બંદીવસ્થામાં અમને તજી દીધા નથી, પરંતુ પર્શિયાના રાજાઓની નજરે અમારે પર દયા વિસ્તારી છે, જેથી અમને પુનર્જીવન મળે, અમારા દેવના ભવનને ઊભું કરાય, તેની વિધ્વસ્ત અવસ્થાઓને સમારવામાં આવે, અને યહૂદાહ તથા યરુશાલેમમાં અમને એક દીવાલ આપવામાં આવે. એઝરા 9:7–9.</w:t>
      </w:r>
    </w:p>
    <w:p>
      <w:pPr>
        <w:pStyle w:val="ArticleBody"/>
        <w:jc w:val="left"/>
      </w:pPr>
      <w:r>
        <w:rPr>
          <w:rFonts w:ascii="Nirmala UI" w:hAnsi="Nirmala UI" w:eastAsia="Nirmala UI" w:cs="Nirmala UI"/>
        </w:rPr>
        <w:t>એઝરા અને યેરૂશાલેમનું સમારકામ કરનારાઓ તે “શેષજન”નું પ્રતિનિધિત્વ કરે છે, જે વસવાટ કરવા માટેનાં માર્ગોના પુનઃસ્થાપક છે; અને તેઓ એ લોકો છે, જે લેવિયવ્યવસ્થા અધ્યાય છવીસની પ્રાર્થનાના પરિપ્રેક્ષ્યમાં કાર્ય પૂર્ણ કરી રહ્યા છે, જેને એઝરા આ રીતે ઉલ્લેખે છે કે “અમારા પિતૃઓના દિવસોથી લઈને આજ દિવસ સુધી અમે મોટા અપરાધમાં રહ્યા છીએ; અને અમારી અધીર્મતાઓને કારણે અમે, અમારા રાજાઓ અને અમારા યાજકો, દેશોના રાજાઓના હાથે તલવારને, બંધકત્વને, લૂંટને અને મુખલજ્જાને સોંપાઈ ગયા છીએ.” તે જે “દિવસ”નો ઉલ્લેખ કરે છે તે એ “દિવસ” છે, જેમાં અંતિમ દિવસોના “શેષજન” વસવાટ કરવા માટેનાં માર્ગોને પુનઃસ્થાપિત કરે છે.</w:t>
      </w:r>
    </w:p>
    <w:p>
      <w:pPr>
        <w:pStyle w:val="ArticleBody"/>
        <w:jc w:val="left"/>
      </w:pPr>
      <w:r>
        <w:rPr>
          <w:rFonts w:ascii="Nirmala UI" w:hAnsi="Nirmala UI" w:eastAsia="Nirmala UI" w:cs="Nirmala UI"/>
        </w:rPr>
        <w:t>એઝરાનો અવશેષ તે બે સાક્ષીઓ છે, જેઓ સાડા ત્રણ દિવસના અંતે પુનરુત્થિત થાય છે, અને લેવિયવ્યવસ્થા અધ્યાય છવીસની પ્રાર્થનાને પૂર્ણ કરે છે, જેમ દાનિયેલે અધ્યાય નવમાં દર્શાવ્યું છે. જ્યારે એઝરા અને તેના સહકારીઓ બંધિવાસમાંથી પરત ફર્યા અને યરુશાલેમનું પુનર્નિર્માણ કર્યું, ત્યારે તેઓએ મિલરના રત્નોને પુનઃસ્થાપિત કરવાની કામગીરીનું પ્રતીકાત્મક પ્રતિનિધિત્વ કર્યું, જે મિલરની પાયાની સત્યોને પુનઃસ્થાપિત કરવાની કામગીરી છે. આ કારણે, મિલરના કાર્યની માળખાકીય રચનાને સમજવું અતિઆવશ્યક છે.</w:t>
      </w:r>
    </w:p>
    <w:p>
      <w:pPr>
        <w:pStyle w:val="ArticleScripture"/>
        <w:jc w:val="left"/>
      </w:pPr>
      <w:r>
        <w:rPr>
          <w:rFonts w:ascii="Nirmala UI" w:hAnsi="Nirmala UI" w:eastAsia="Nirmala UI" w:cs="Nirmala UI"/>
        </w:rPr>
        <w:t>“પ્રેરિતોએ એક નિશ્ચિત પાયા પર—અર્થાત્ યુગયુગોના ખડક પર—નિર્માણ કર્યું. આ પાયા પર તેઓએ તે પથ્થરો લાવ્યા, જે તેમણે જગતમાંથી ખાણકામ કરીને કાઢ્યા હતા. નિર્માતાઓએ અવરોધ વિના પરિશ્રમ કર્યો નહોતો. ખ્રિસ્તના શત્રુઓના વિરોધને કારણે તેમનું કાર્ય અતિશય કઠિન બની ગયું હતું. તેમને તેમના સામે સંઘર્ષ કરવો પડ્યો, જેઓ ખોટા પાયા પર નિર્માણ કરતાં હતાં અને જેઓની સંકીર્ણતા, પૂર્વગ્રહ અને દ્વેષ પ્રબળ હતાં. ચર્ચના નિર્માતાઓ તરીકે પરિશ્રમ કરનાર ઘણાઓને નેહેમ્યાહના દિવસોમાં દીવાલ બાંધનારાઓ સમાન ગણાવી શકાય, જેમના વિષે લખેલું છે: ‘દીવાલ બાંધનારાઓ, અને જેઓ ભાર વહન કરતાં હતા, તેઓમાંથી દરેક એક હાથથી કામમાં લાગેલો હતો અને બીજા હાથમાં શસ્ત્ર પકડી રાખેલું હતું.’ નેહેમ્યાહ 4:17.” પ્રેરિતોના કાર્ય, 596.</w:t>
      </w:r>
    </w:p>
    <w:p>
      <w:pPr>
        <w:pStyle w:val="ArticleBody"/>
        <w:jc w:val="left"/>
      </w:pPr>
      <w:r>
        <w:rPr>
          <w:rFonts w:ascii="Nirmala UI" w:hAnsi="Nirmala UI" w:eastAsia="Nirmala UI" w:cs="Nirmala UI"/>
        </w:rPr>
        <w:t>યશાયાહના બંને અંશોમાં કાર્ય ઘણાં પેઢીઓના પાયાઓ અને ઉજાડોને ફરી ઊભાં કરવાનું છે. યશાયાહ એક એવા આધ્યાત્મિક કાર્યની ઓળખ કરાવે છે, જેનું દૃષ્ટાંત શાબ્દિક કાર્ય દ્વારા આપવામાં આવ્યું હતું. પાયાઓનું રક્ષણ થવું જોઈએ હતું, પરંતુ તેના બદલે અંતે તેઓ ખોટા રત્નોના જાળિયા પાયા હેઠળ સંપૂર્ણપણે ઢંકાઈ ગયા. યશાયાહ જેમની ઓળખ કરે છે તેઓ શાબ્દિક ઈંટો અને પથ્થરો નહીં, પરંતુ મિલરાઈટોના પાયાભૂત સત્યોને પુનઃસ્થાપિત કરી રહ્યા છે. આ સત્યોનું પ્રતીક મિલરના એ માળખામાં છે, જેમાં બે ઉજાડ પાડનાર શક્તિઓએ “સાત વખત” સુધી પવિત્રસ્થાન અને સેનાને પગતળે દબાવી દીધાં હતાં.</w:t>
      </w:r>
    </w:p>
    <w:p>
      <w:pPr>
        <w:pStyle w:val="ArticleBody"/>
        <w:jc w:val="left"/>
      </w:pPr>
      <w:r>
        <w:rPr>
          <w:rFonts w:ascii="Nirmala UI" w:hAnsi="Nirmala UI" w:eastAsia="Nirmala UI" w:cs="Nirmala UI"/>
        </w:rPr>
        <w:t>પુનઃસ્થાપનાનું તે કાર્ય “પાયાઓ” અને “ઘણી પેઢીઓના ઉજાડ પડેલા અવશેષો”ને ઊભું કરવાનું તરીકે રજૂ કરવામાં આવ્યું છે, અને તે અહીં થોડું અને ત્યાં થોડું એવી રીતથી ભવિષ્યવાણી ઉપર ભવિષ્યવાણી લાવીને મૂળભૂત સત્યોને પુનઃસ્થાપિત કરવાની પ્રબોધકીય ક્રિયાનું પ્રતિનિધિત્વ કરે છે. પાયાઓ અને ઉજાડ પડેલાં અવશેષોને ફરી સ્થાપિત કરવાનો કાર્ય એ હબક્કૂક અધ્યાય બેની બે પાટિયાં તરીકે દર્શાવવામાં આવેલી 1843 અને 1850ની પાયોનિયર ચાર્ટ્સ પર પ્રતિનિધિત થયેલી મૂળ સત્યોને રજૂ કરવાની અને તેમનું સમર્થન કરવાની ક્રિયા છે. અને આ કાર્ય “રેખા ઉપર રેખા”ની પાછલી વરસાદની પદ્ધતિ દ્વારા પૂર્ણ થાય છે. આ તે લોકોના વિવાદમાં, જેઓ મિલરની સ્વપ્નની ખોટી જવાહરાત દ્વારા દર્શાવવામાં આવેલા બનાવટી પાયાને જાળવી રાખવા ઇચ્છે છે, યિરમિયાહના પ્રાચીન માર્ગો તરફ પાછા ફરવાનું કાર્ય છે.</w:t>
      </w:r>
    </w:p>
    <w:p>
      <w:pPr>
        <w:pStyle w:val="ArticleScripture"/>
        <w:jc w:val="left"/>
      </w:pPr>
      <w:r>
        <w:rPr>
          <w:rFonts w:ascii="Nirmala UI" w:hAnsi="Nirmala UI" w:eastAsia="Nirmala UI" w:cs="Nirmala UI"/>
        </w:rPr>
        <w:t>“શત્રુ અમારા ભાઈઓ અને બહેનોના મનને આ અંતિમ દિવસોમાં ઊભા રહેવા માટે એક પ્રજાને તૈયાર કરવાની કાર્યમાંથી ભટકાવવાનો પ્રયત્ન કરી રહ્યો છે. તેની કુતર્કયુક્તિઓનો હેતુ મનને આ સમયના સંકટો અને ફરજોમાંથી દૂર દોરવાનો છે. તેઓ તે પ્રકાશને કશી ગણતરીમાં લેતા નથી, જે ખ્રિસ્ત સ્વર્ગમાંથી પોતાના પ્રજાજનો માટે યોહાનને આપવા આવ્યા હતા. તેઓ શીખવે છે કે જે દૃશ્યો હવે અમારા સમક્ષ જ છે, તેઓ વિશેષ ધ્યાન મેળવવા જેટલા મહત્વપૂર્ણ નથી. તેઓ સ્વર્ગીય મૂળવાળી સત્યતાને અસફળ બનાવી દે છે અને ઈશ્વરના લોકોને તેમના ભૂતકાળના અનુભવથી વંચિત કરી, તેના સ્થાને ખોટું વિજ્ઞાન આપે છે.”</w:t>
      </w:r>
    </w:p>
    <w:p>
      <w:pPr>
        <w:pStyle w:val="ArticleScripture"/>
        <w:jc w:val="left"/>
      </w:pPr>
      <w:r>
        <w:rPr>
          <w:rFonts w:ascii="Nirmala UI" w:hAnsi="Nirmala UI" w:eastAsia="Nirmala UI" w:cs="Nirmala UI"/>
        </w:rPr>
        <w:t>“‘યહોવા એમ કહે છે, માર્ગોમાં ઊભા રહો, અને જુઓ, અને પ્રાચીન પંથો વિષે પૂછો કે સારો માર્ગ કયો છે, અને તેમાં ચાલો.’ યિરમિયા 6:16.”</w:t>
      </w:r>
    </w:p>
    <w:p>
      <w:pPr>
        <w:pStyle w:val="ArticleScripture"/>
        <w:jc w:val="left"/>
      </w:pPr>
      <w:r>
        <w:rPr>
          <w:rFonts w:ascii="Nirmala UI" w:hAnsi="Nirmala UI" w:eastAsia="Nirmala UI" w:cs="Nirmala UI"/>
        </w:rPr>
        <w:t>“અમારા વિશ્વાસની પાયાઓ—જે અમારી કાર્યની શરૂઆતમાં વચનના પ્રાર્થનાપૂર્વકના અભ્યાસ દ્વારા અને પ્રકાશન દ્વારા નાખવામાં આવી હતી—તેને ઉખેડી નાખવાનો પ્રયત્ન કોઈ ન કરે. આ પાયાઓ પર અમે છેલ્લા પચાસ વર્ષથી નિર્માણ કરતા આવ્યા છીએ. મનુષ્યો એવું માનતા હોઈ શકે કે તેમણે કોઈ નવી રીત શોધી છે અને તેઓ જે પાયો નાખવામાં આવ્યો છે તેના કરતાં વધુ મજબૂત પાયો નાખી શકે છે. પરંતુ આ એક મહાન ભ્રમ છે. જે પાયો પહેલેથી નાખવામાં આવ્યો છે, તેના સિવાય બીજો કોઈ પાયો કોઈ મનુષ્ય નાખી શકતો નથી.”</w:t>
      </w:r>
    </w:p>
    <w:p>
      <w:pPr>
        <w:pStyle w:val="ArticleScripture"/>
        <w:jc w:val="left"/>
      </w:pPr>
      <w:r>
        <w:rPr>
          <w:rFonts w:ascii="Nirmala UI" w:hAnsi="Nirmala UI" w:eastAsia="Nirmala UI" w:cs="Nirmala UI"/>
        </w:rPr>
        <w:t>“ભૂતકાળમાં ઘણાએ નવી આસ્થા ઊભી કરવાનું, નવા સિદ્ધાંતો સ્થાપિત કરવાનું કાર્ય હાથ ધર્યું છે. પરંતુ તેમનું બાંધકામ કેટલો સમય ટક્યું? તે જલ્દી જ ધરાશાયી થઈ ગયું, કારણ કે તે શિલા પર સ્થાપિત કરવામાં આવ્યું ન હતું.</w:t>
      </w:r>
    </w:p>
    <w:p>
      <w:pPr>
        <w:pStyle w:val="ArticleScripture"/>
        <w:jc w:val="left"/>
      </w:pPr>
      <w:r>
        <w:rPr>
          <w:rFonts w:ascii="Nirmala UI" w:hAnsi="Nirmala UI" w:eastAsia="Nirmala UI" w:cs="Nirmala UI"/>
        </w:rPr>
        <w:t>“શું પ્રથમ શિષ્યોને મનુષ્યોના વચનોનો સામનો કરવો પડ્યો નહોતો? શું તેઓએ ખોટા સિદ્ધાંતો સાંભળવા પડ્યા નહોતાં, અને પછી, સર્વ કર્યું પછી, દૃઢપણે ઊભા રહીને એવું કહેવું પડ્યું નહોતું કે: ‘જે પાયો મૂકવામાં આવ્યો છે તે સિવાય બીજો પાયો કોઈ મનુષ્ય મૂકી શકતો નથી’? 1 Corinthians 3:11.</w:t>
      </w:r>
    </w:p>
    <w:p>
      <w:pPr>
        <w:pStyle w:val="ArticleScripture"/>
        <w:jc w:val="left"/>
      </w:pPr>
      <w:r>
        <w:rPr>
          <w:rFonts w:ascii="Nirmala UI" w:hAnsi="Nirmala UI" w:eastAsia="Nirmala UI" w:cs="Nirmala UI"/>
        </w:rPr>
        <w:t>“અતે આપણે આપણા વિશ્વાસના આરંભને અંત સુધી અડગપણે પકડી રાખવાનો છે. દેવ અને ખ્રિસ્ત દ્વારા આ પ્રજાને શક્તિભર્યા વચનો મોકલવામાં આવ્યા છે, જે તેમને દુનિયામાંથી, બિંદુબિંદુ કરીને, વર્તમાન સત્યના નિર્મળ પ્રકાશમાં બહાર લાવી રહ્યા છે. પવિત્ર અગ્નિથી સ્પર્શાયેલાં હોઠો સાથે, દેવના સેવકોએ આ સંદેશાની ઘોષણા કરી છે. દેવવાણી એ જાહેર કરાયેલ સત્યની યથાર્થતાની ઉપર પોતાની મુહર મૂકી છે.” Testimonies, volume 8, 296, 297.</w:t>
      </w:r>
    </w:p>
    <w:p>
      <w:pPr>
        <w:pStyle w:val="ArticleBody"/>
        <w:jc w:val="left"/>
      </w:pPr>
      <w:r>
        <w:rPr>
          <w:rFonts w:ascii="Nirmala UI" w:hAnsi="Nirmala UI" w:eastAsia="Nirmala UI" w:cs="Nirmala UI"/>
        </w:rPr>
        <w:t>“છેલ્લા દિવસોમાં ઊભા રહેવા માટે એક પ્રજાને તૈયાર કરવાની કામગીરી” એ હઝકીએલના સત્તત્રીસમો અધ્યાયની બે ભવિષ્યવાણીઓ સાથે સંબંધિત કાર્ય છે. યશાયાહનો અવાજ અરણ્યમાં એક સંદેશ પ્રગટ કરે છે, અને હઝકીએલનો પ્રથમ સંદેશ તેઓને એકત્ર કરે છે, જેઓ સાડા ત્રણ દિવસ સુધી સોદોમ અને મિસ્ર નામની નગરીની ગલીમાં મૃત્યુ પામેલા રહ્યા હતા. ત્યારબાદ તેઓ ઓળખે છે કે તેઓ મથિમાં આવેલી દસ કન્યાઓની દૃષ્ટાંતકથાના વિલંબના સમયમાં રહ્યા હતા. ત્યારબાદ તેઓ યર્મિયાહને આપવામાં આવેલું તે આહ્વાન સાંભળે છે કે જો તેઓ પાછા ફરવા ઇચ્છે, તો અમૂલ્યને તુચ્છમાંથી અલગ કરે. તેઓ એ પણ ઓળખે છે કે નવમા અધ્યાયમાં દાનિયેલની પ્રાર્થના વર્તમાન સત્ય છે. તેથી, જો અને જ્યારે તેઓ સુસમાચારની શરતોને સ્વીકારી અને પૂર્ણ કરીને પાછા ફરવાનું પસંદ કરે, ત્યારે તેઓ હઝકીએલનો બીજો સંદેશ પ્રાપ્ત કરે છે અને પોતાના પગ પર ઊભા રહે છે—એક પરાક્રમી સૈન્ય તરીકે.</w:t>
      </w:r>
    </w:p>
    <w:p>
      <w:pPr>
        <w:pStyle w:val="ArticleBody"/>
        <w:jc w:val="left"/>
      </w:pPr>
      <w:r>
        <w:rPr>
          <w:rFonts w:ascii="Nirmala UI" w:hAnsi="Nirmala UI" w:eastAsia="Nirmala UI" w:cs="Nirmala UI"/>
        </w:rPr>
        <w:t>“અંતિમ દિવસોમાં સ્થિર ઊભા રહી શકે તેવી પ્રજાને તૈયાર કરવાની કાર્યપ્રક્રિયા” “પંક્તિ પર પંક્તિ” એવી પાછલી વર્ષાની પદ્ધતિ દ્વારા પૂર્ણ થાય છે. તે કાર્યમાં 1843 અને 1850ના પાયોનિયર ચાર્ટોમાં પ્રતિનિધિત્વ પામેલા મિલરાઇટ સત્યોને પુનઃસ્થાપિત કરવાનો કાર્ય સમાવેશ પામે છે. આ બે ચાર્ટો હબક્કૂકની બે પાટિયાં છે, અને તેઓને એકના ઉપર એક મૂકવાના છે (પંક્તિ પર પંક્તિ); અને આમ કરતાં આ બે ચાર્ટો તે આધારભૂત સત્યોનું પ્રતિનિધિત્વ કરે છે, જેઓને અંતિમ દિવસોમાં dirt brush man દ્વારા પુનઃસ્થાપિત કરવામાં આવવાના છે.</w:t>
      </w:r>
    </w:p>
    <w:p>
      <w:pPr>
        <w:pStyle w:val="ArticleBody"/>
        <w:jc w:val="left"/>
      </w:pPr>
      <w:r>
        <w:rPr>
          <w:rFonts w:ascii="Nirmala UI" w:hAnsi="Nirmala UI" w:eastAsia="Nirmala UI" w:cs="Nirmala UI"/>
        </w:rPr>
        <w:t>જ્યારે આ પંક્તિ પર પંક્તિ એકત્ર કરીને જોવામાં આવે છે, ત્યારે તેઓ 1843ના ચાર્ટમાં રહેલી ભૂલને ઓળખે છે, જેને બાદમાં 1850ના ચાર્ટ પર સુધારવામાં આવી હતી. જ્યારે તેમને એક જ કોષ્ટક તરીકે (પંક્તિ પર પંક્તિ) ધ્યાનમાં લેવામાં આવે છે, ત્યારે તેઓ દેવના લોકોના અનુભવ તથા સાત ગર્જનાઓના ગુપ્ત ઇતિહાસ—બન્નેનું પ્રતિનિધિત્વ કરે છે, કારણ કે સાથે મળીને તેઓ પ્રથમ નિરાશા, વિલંબનો સમય, મધ્યરાત્રિની પોકાર, અને 22 ઓક્ટોબર, 1844, તથા મહાન નિરાશાને ચિત્રિત કરે છે.</w:t>
      </w:r>
    </w:p>
    <w:p>
      <w:pPr>
        <w:pStyle w:val="ArticleBody"/>
        <w:jc w:val="left"/>
      </w:pPr>
      <w:r>
        <w:rPr>
          <w:rFonts w:ascii="Nirmala UI" w:hAnsi="Nirmala UI" w:eastAsia="Nirmala UI" w:cs="Nirmala UI"/>
        </w:rPr>
        <w:t>પ્રથમ નિરાશા, મધ્યરાત્રિનો પોકાર અને મહાન નિરાશા—આ જ સાત ગર્જનાઓનો ગુપ્ત ઇતિહાસ છે. આ સત્યની રચના છે, કારણ કે સત્યનો આધાર એ વાત પર છે કે હિબ્રુ શબ્દ “સત્ય”નું પ્રથમ અને છેલ્લું અક્ષર આ ઇતિહાસની પ્રથમ અને છેલ્લી નિરાશા સમાન છે. મધ્યનું, એટલે કે તેરમું અક્ષર, બળવોનું પ્રતીક છે, જેમ મધ્યરાત્રિના પોકારનો સંદેશ નકારનારાઓ દ્વારા તે દર્શાવવામાં આવે છે. જ્યારે આ બે ચાર્ટોને એક સાથે લાવવામાં આવે છે, ત્યારે તેઓ મિલરાઇટોના ભવિષ્યવાણી સંબંધિત સત્યોના બે સાક્ષી પૂરાં પાડે છે, જેને ડર્ટ બ્રશ મેન દ્વારા પુનઃસ્થાપિત કરવાનાં છે; પરંતુ તે સાથે તેઓ એ અનુભવને પણ ઓળખાવે છે, જે એક લાખ ચુમાલીસ હજારના અનુભવનું પ્રતિકરૂપ છે.</w:t>
      </w:r>
    </w:p>
    <w:p>
      <w:pPr>
        <w:pStyle w:val="ArticleBody"/>
        <w:jc w:val="left"/>
      </w:pPr>
      <w:r>
        <w:rPr>
          <w:rFonts w:ascii="Nirmala UI" w:hAnsi="Nirmala UI" w:eastAsia="Nirmala UI" w:cs="Nirmala UI"/>
        </w:rPr>
        <w:t>જેઓને ધ્વજચિહ્ન થવા માટે બોલાવવામાં આવ્યા હતા (એક લાખ ચુમાલીસ હજાર), તેઓનો પ્રથમ નિરાશાનો સામનો 18 જુલાઈ, 2020ના રોજ થયો હતો, અને ત્યારબાદ જુલાઈ 2023માં તેમને અરણ્યમાં પોકારતી એક વાણી તરફથી એક સંદેશ આપવામાં આવ્યો હતો. તે વાણી તેમને પાછા ફરવા માટે બોલાવી રહી હતી.</w:t>
      </w:r>
    </w:p>
    <w:p>
      <w:pPr>
        <w:pStyle w:val="ArticleBody"/>
        <w:jc w:val="left"/>
      </w:pPr>
      <w:r>
        <w:rPr>
          <w:rFonts w:ascii="Nirmala UI" w:hAnsi="Nirmala UI" w:eastAsia="Nirmala UI" w:cs="Nirmala UI"/>
        </w:rPr>
        <w:t>સાત ગર્જનાઓના ગુપ્ત ઇતિહાસના આ જ બિંદુએ બળવો પ્રગટ થશે, કારણ કે આગળનું માર્ગચિહ્ન તે છે જ્યારે ધૂળ ઝાડનાર માણસ રત્નોને ભેગા કરીને પેટીમાં મૂકે છે. પછી તેઓ દસ ગણાં વધુ તેજસ્વી રીતે ચમકે છે. એ સમયે મીલર જાગૃત થયો હતો. જ્યારે કન્યાઓ (મીલર) જાગે છે, ત્યારે ખૂબ મોડું થઈ ચૂક્યું હોય છે. ઘણી પેઢીઓની ઉઝરડીઓની પુનઃસ્થાપના એ એવું કાર્ય છે જેમાં બે સાક્ષીઓને ભાગ લેવો જ જોઈએ. એ કાર્ય હવે હાથ ધરવામાં આવી રહ્યું છે.</w:t>
      </w:r>
    </w:p>
    <w:p>
      <w:pPr>
        <w:pStyle w:val="ArticleBody"/>
        <w:jc w:val="left"/>
      </w:pPr>
      <w:r>
        <w:rPr>
          <w:rFonts w:ascii="Nirmala UI" w:hAnsi="Nirmala UI" w:eastAsia="Nirmala UI" w:cs="Nirmala UI"/>
        </w:rPr>
        <w:t>ડેનિયલના સાતમા, આઠમા અને નવમા અધ્યાયોમાં ઉલાઈ નદીના દર્શન દ્વારા રજૂ થયેલી ભવિષ્યવાણીઓ વિષે વિલિયમ મિલરની રચના મૂર્તિપૂજકતા અને પાપત્વ—આ બે ઉજાડ લાવતી શક્તિઓની હતી; અને Future for America માટેની રચના મૂર્તિપૂજકતા (અજગર), ત્યારબાદ પાપત્વ (પશુ) અને ધર્મત્યાગી પ્રોટેસ્ટન્ટવાદ (ખોટો ભવિષ્યવક્તા) છે. બંને રચનાઓ સ્થાપિત કરતી કુંજી પ્રેરિત પૌલના લેખનો છે. પ્રેરિત પૌલ તે ભવિષ્યવાણીક સ્વર હતો જેણે પ્રાચીન ઇઝરાયલને આધ્યાત્મિક ઇઝરાયલ સાથે જોડ્યો. તેના રૂપાંતર પહેલાં, પૌલનું નામ શાઉલ હતું, જેનો અર્થ “પસંદ કરાયેલ” અથવા “અલગ મૂકાયેલ” થાય છે.</w:t>
      </w:r>
    </w:p>
    <w:p>
      <w:pPr>
        <w:pStyle w:val="ArticleBody"/>
        <w:jc w:val="left"/>
      </w:pPr>
      <w:r>
        <w:rPr>
          <w:rFonts w:ascii="Nirmala UI" w:hAnsi="Nirmala UI" w:eastAsia="Nirmala UI" w:cs="Nirmala UI"/>
        </w:rPr>
        <w:t>પૌલને અન્યજાતિઓના પ્રેરિત તરીકે પસંદ કરવામાં આવ્યો હતો, અને અન્ય બાબતો સાથે સાથે જૂના કરારની તેની સમજણને કારણે પણ તે પસંદ કરવામાં આવ્યો હતો. નવા કરારનો મોટાભાગનો ભાગ લખનાર તરીકે, નવા કરારના અન્ય કોઈપણ લેખક પાસે જૂના કરારની એવી સમજણ નહોતી જેવી પૌલ પાસે હતી. તેને અન્યજાતિઓ સમક્ષ સુવાર્તા રજૂ કરવામાં આગેવાની લેવા માટે પસંદ કરવામાં આવ્યો હતો, પરંતુ તેને જૂના કરારના ભવિષ્યવાણીય ઇતિહાસો અને ક્રોસના સમયકાળ પછી અનુસરનાર ભવિષ્યવાણીય ઇતિહાસ વચ્ચેનો સંબંધ સ્થાપિત કરવા માટે પણ પસંદ કરવામાં આવ્યો હતો. પૌલની સાક્ષી વિના, મિલરાઈટોના ભવિષ્યવાણીય સમજણ, તેમજ Future for America ની સમજણ, અસ્તિત્વમાં જ ન હોત. એ જ ઇતિહાસમાં, જેમાં શાબ્દિક ઇઝરાયલને દેવના પસંદ કરાયેલા લોકો તરીકે ત્યજી દેવામાં આવ્યો હતો, પૌલને એ દર્શાવવા માટે પસંદ કરવામાં આવ્યો હતો કે તે પ્રાચીન ઇઝરાયલ, જોકે તે સમયે દેવથી ત્યજાયેલું હતું, તોય આધ્યાત્મિક ઇઝરાયલના ભવિષ્યવાણીય ઇતિહાસનું પ્રતીક હતું. પ્રથમ અને ત્રીજા દૂતની ચાલવળીઓ માટે જરૂરી ભવિષ્યવાણીય નિયમો મુખ્યત્વે પ્રેરિત પૌલના લખાણો પર આધારિત છે.</w:t>
      </w:r>
    </w:p>
    <w:p>
      <w:pPr>
        <w:pStyle w:val="ArticleBody"/>
        <w:jc w:val="left"/>
      </w:pPr>
      <w:r>
        <w:rPr>
          <w:rFonts w:ascii="Nirmala UI" w:hAnsi="Nirmala UI" w:eastAsia="Nirmala UI" w:cs="Nirmala UI"/>
        </w:rPr>
        <w:t>આ કારણસર, આપણે પૌલ દ્વારા નિર્ધારિત થયેલા કેટલાક ભવિષ્યવાણીય સિદ્ધાંતોનો વિચાર કરીશું, જેઓએ મિલરાઇટોના સંદેશ પર પ્રભાવ પાડ્યો હતો, અને જે બે ઉજાડનાર શક્તિઓના માળખામાં સ્થાપિત હતો; અને આવું કરતાં આપણે એ પણ વિચાર કરીશું કે એ સિદ્ધાંતો ત્રણ ઉજાડનાર શક્તિઓના માળખા પર કેવી અસર કરે છે.</w:t>
      </w:r>
    </w:p>
    <w:p>
      <w:pPr>
        <w:pStyle w:val="ArticleScripture"/>
        <w:jc w:val="left"/>
      </w:pPr>
      <w:r>
        <w:rPr>
          <w:rFonts w:ascii="Nirmala UI" w:hAnsi="Nirmala UI" w:eastAsia="Nirmala UI" w:cs="Nirmala UI"/>
        </w:rPr>
        <w:t>વધુમાં, હે ભાઈઓ, હું ઇચ્છતો નથી કે તમે આ બાબતમાં અજ્ઞાની રહો કે અમારા સર્વ પિતૃઓ મેઘ નીચે હતા, અને સર્વે સમુદ્રમાંથી પસાર થયા; અને સર્વે મેઘમાં અને સમુદ્રમાં મૂસાને અર્પિત બાપ્તિસ્મા પામ્યા; અને સર્વેએ એ જ આત્મિક આહાર લીધો; અને સર્વેએ એ જ આત્મિક પાન કર્યું; કેમ કે તેઓ તે આત્મિક શિલામાંથી પીતાં હતાં, જે તેમની પાછળ ચાલતી હતી; અને તે શિલા ખ્રિસ્ત હતી. પરંતુ તેમામાંના ઘણા વિષે દેવ પ્રસન્ન ન હતા; તેથી તેઓ અરણ్యంలో ઢળી પડ્યા. હવે આ વાતો અમારા માટે ઉદાહરણરૂપ બની, જેથી તેઓ જેમ દુષ્ટ વસ્તુઓની લાલસા રાખી તેમ આપણે પણ તેવી લાલસા ન રાખીએ. અને તેમામાંના કેટલાક જેમ મૂર્તિપૂજક બન્યા, તેમ તમે ન બનશો; જેમ લખેલું છે, “લોકો ખાવા-પીવા બેઠા, અને રમવા માટે ઊભા થયા.” અને જેમ તેમામાંના કેટલાકે વ્યભિચાર કર્યો, અને એક જ દિવસે તેવીસ હજાર પડી ગયા, તેમ આપણે પણ વ્યભિચાર ન કરીએ. અને જેમ તેમામાંના કેટલાકે ખ્રિસ્તની પરીક્ષા લીધી, અને સર્પોથી નાશ પામ્યા, તેમ આપણે પણ ખ્રિસ્તની પરીક્ષા ન લઈએ. અને જેમ તેમામાંના કેટલાકે બડબડાટ કર્યો, અને વિનાશક દ્વારા નાશ પામ્યા, તેમ તમે પણ બડબડાટ ન કરો. હવે આ સર્વ વાતો તેઓને દૃષ્ટાંતરૂપે ઘટી; અને અમારા ચેતવનાં માટે લખવામાં આવી, જેઓ ઉપર યુગોના અંત આવી પહોંચ્યા છે. 1 કરિન્થીઓ 10:1–10.</w:t>
      </w:r>
    </w:p>
    <w:p>
      <w:pPr>
        <w:pStyle w:val="ArticleBody"/>
        <w:jc w:val="left"/>
      </w:pPr>
      <w:r>
        <w:rPr>
          <w:rFonts w:ascii="Nirmala UI" w:hAnsi="Nirmala UI" w:eastAsia="Nirmala UI" w:cs="Nirmala UI"/>
        </w:rPr>
        <w:t>દસ ટૂંકા વચનોમાં, પૌલ દર્શાવે છે કે બાપ્તિસ્માનો વિધિ લાલ સમુદ્ર પાર કરવાની ઘટનામાં પ્રતિરૂપરૂપે દર્શાવવામાં આવ્યો હતો, કે પ્રાચીન ઇઝરાયલને અનુસરતો પથ્થર “આત્મિક પથ્થર” હતો, અને તે ખ્રિસ્ત હતો. તે દર્શાવે છે કે પ્રાચીન ઇઝરાયલ છેલ્લા દિવસોમાં જીવતા લોકો માટે ઉદાહરણ હતો. આ વિભાગ એક ચેતવણી છે, અને આ વિભાગ સત્યને જાળવી રાખનારા અને સત્યનો વિરોધ કરનારા લોકો વચ્ચે વિવાદનો મુદ્દો છે. એડવેંટિસ્ટ ધર્મશાસ્ત્રીઓ શીખવે છે કે પૌલ માત્ર એટલું જ દર્શાવી રહ્યો હતો કે પ્રાચીન ઇઝરાયલનો ઇતિહાસ નૈતિક પાઠોને દૃષ્ટાંતરૂપે રજૂ કરતો હતો, જેને છેલ્લા દિવસોમાં જીવતા લોકોએ સમજવાની જરૂર હતી, પરંતુ તેઓ આગ્રહપૂર્વક કહે છે કે પૌલ એ દર્શાવી રહ્યો ન હતો કે શાબ્દિક ઇઝરાયલનો ઇતિહાસ વાસ્તવમાં આત્મિક ઇઝરાયલ દ્વારા ફરીથી પુનરાવર્તિત થવાનો હતો. સિસ્ટર વ્હાઇટ ઘણી વાર આ વિભાગનો ઉપયોગ કરીને પૌલનો ચોક્કસ અર્થ શું હતો તેની પુષ્ટિ કરે છે.</w:t>
      </w:r>
    </w:p>
    <w:p>
      <w:pPr>
        <w:pStyle w:val="ArticleScripture"/>
        <w:jc w:val="left"/>
      </w:pPr>
      <w:r>
        <w:rPr>
          <w:rFonts w:ascii="Nirmala UI" w:hAnsi="Nirmala UI" w:eastAsia="Nirmala UI" w:cs="Nirmala UI"/>
        </w:rPr>
        <w:t>“પ્રાચીન ભવિષ્યવક્તાઓમાંના દરેકે પોતાના સમય કરતાં અમારા સમય માટે વધુ કહ્યું હતું, તેથી તેમની ભવિષ્યવાણી અમારી માટે બલવાન છે. ‘હવે આ બધી વાતો તેઓ પર દૃષ્ટાંતરૂપે ઘટી; અને તે અમારા ચેતવણી માટે લખવામાં આવી છે, જેમના પર જગતના અંતિમ કાળ આવી પહોંચ્યા છે.’ 1 Corinthians 10:11. ‘તેઓએ પોતાના માટે નહીં, પરંતુ અમારા માટે તે વાતોની સેવા કરી, જે હવે તમને તેઓ દ્વારા જાહેર કરવામાં આવી છે જેમણે સ્વર્ગમાંથી મોકલવામાં આવેલા પવિત્ર આત્મા દ્વારા તમને સુવાર્તાનું પ્રચાર કર્યું; અને આ વાતોમાં દેવદૂતો પણ ઝાંખી કરવા ઇચ્છે છે.’ 1 Peter 1:12....”</w:t>
      </w:r>
    </w:p>
    <w:p>
      <w:pPr>
        <w:pStyle w:val="ArticleScripture"/>
        <w:jc w:val="left"/>
      </w:pPr>
      <w:r>
        <w:rPr>
          <w:rFonts w:ascii="Nirmala UI" w:hAnsi="Nirmala UI" w:eastAsia="Nirmala UI" w:cs="Nirmala UI"/>
        </w:rPr>
        <w:t>“બાઈબલે આ અંતિમ પેઢી માટે પોતાના ખજાનાઓ એકત્રિત કરીને સંકલિત રાખ્યાં છે. જૂના કરારના ઇતિહાસની તમામ મહાન ઘટનાઓ અને ગૌરવભર્યા વ્યવહારો આ અંતિમ દિવસોમાં કલીસિયામાં પુનરાવર્તિત થયા છે અને થઈ રહ્યા છે.” Selected Messages, પુસ્તક 3, 338, 339.</w:t>
      </w:r>
    </w:p>
    <w:p>
      <w:pPr>
        <w:pStyle w:val="ArticleBody"/>
        <w:jc w:val="left"/>
      </w:pPr>
      <w:r>
        <w:rPr>
          <w:rFonts w:ascii="Nirmala UI" w:hAnsi="Nirmala UI" w:eastAsia="Nirmala UI" w:cs="Nirmala UI"/>
        </w:rPr>
        <w:t>“જૂના કરારના ઇતિહાસની મહાન ઘટનાઓ અને ગાંભીર્યસભર વ્યવહારો છેલ્લા દિવસોમાં કલીસિયામાં ફરી ફરી બની રહ્યા છે, અને બની રહ્યા છે,” — આ રીતે સિસ્ટર વ્હાઇટ આ વચનોમાં પૌલના અર્થનો સાર આપે છે. પ્રાચીન ઇસ્રાએલને શાબ્દિક ઇસ્રાએલના ઇતિહાસનું પ્રતીકાત્મક દર્શન તરીકે પૌલે ઓળખાવ્યો છે તે વાતને નબળી પાડવાના પ્રયત્નમાં, શૈતાને આ ભવિષ્યવાણીય સિદ્ધાંત સામે બે મુખ્ય આક્રમણો આગળ ધપાવ્યાં છે. પહેલું, જેનો હું પહેલેથી જ ઉલ્લેખ કરી ચૂક્યો છું, એ એવો દાવો છે કે પૌલ માત્ર એટલું જ દર્શાવી રહ્યો હતો કે તે ઇતિહાસો નૈતિક પાઠોનું પ્રતિનિધિત્વ કરતા હતા. તે ખોટી શિક્ષા અર્ધસત્ય છે, અને અર્ધસત્ય તો કદી સત્ય નથી જ. એ સત્ય છે કે પ્રાચીન ઇસ્રાએલના ઇતિહાસમાંથી પ્રાપ્ત થઈ શકતા નૈતિક પાઠો છેલ્લા દિવસોમાં જીવતા લોકોના હિતાર્થે છે; પરંતુ જ્યારે તેનો ઉપયોગ એ નકારવા માટે થાય છે કે તે ઇતિહાસો એવા પ્રસંગોનું પણ દૃષ્ટાંત છે, જે ફરી પુનરાવર્તિત થવાના છે, ત્યારે તે અર્ધસત્ય બની જાય છે, જે સત્યનો ઇનકાર કરવા માટે રચાયેલું છે.</w:t>
      </w:r>
    </w:p>
    <w:p>
      <w:pPr>
        <w:pStyle w:val="ArticleScripture"/>
        <w:jc w:val="left"/>
      </w:pPr>
      <w:r>
        <w:rPr>
          <w:rFonts w:ascii="Nirmala UI" w:hAnsi="Nirmala UI" w:eastAsia="Nirmala UI" w:cs="Nirmala UI"/>
        </w:rPr>
        <w:t>“હવે દેવના લોકોની આગળ આશીર્વાદ અથવા શાપ મુકાયેલો છે—આશીર્વાદ, જો તેઓ જગતમાંથી બહાર આવે, અલગ રહે, અને નમ્ર આજ્ઞાપાલનના માર્ગમાં ચાલે; અને શાપ, જો તેઓ મૂર્તિપૂજકો સાથે એક થઈ જાય, જે સ્વર્ગના ઉચ્ચ દાવાઓને પગ તળે કચડે છે. બળવાખોર ઇઝરાયલનાં પાપો અને અધર્મો નોંધવામાં આવ્યા છે, અને તે ચિત્ર અમારી આગળ ચેતવણીરૂપે રજૂ કરવામાં આવ્યું છે કે જો આપણે તેમના અતિક્રમણના ઉદાહરણનું અનુસરણ કરીએ અને દેવથી વિમુખ થઈએ, તો નિશ્ચિતપણે તેઓ જેમ પડ્યા તેમ આપણે પણ પડી જઈશું. ‘હવે આ બધી વાતો તેઓને દૃષ્ટાંતરૂપે બની; અને આપણા ચેતવનાં માટે લખવામાં આવી છે, જેમના ઉપર જગતના અંતો આવ્યા છે.’” Testimonies, volume 1, 609.</w:t>
      </w:r>
    </w:p>
    <w:p>
      <w:pPr>
        <w:pStyle w:val="ArticleBody"/>
        <w:jc w:val="left"/>
      </w:pPr>
      <w:r>
        <w:rPr>
          <w:rFonts w:ascii="Nirmala UI" w:hAnsi="Nirmala UI" w:eastAsia="Nirmala UI" w:cs="Nirmala UI"/>
        </w:rPr>
        <w:t>એક સત્યનો ઉપયોગ બીજા સત્યનો ઇનકાર કરવા માટે કરવો નહીં; કારણ કે જ્યારે આવું કરવામાં આવે છે, ત્યારે તે ઈશ્વરના સત્યને જૂઠ્ઠાણામાં ફેરવી નાખે છે.</w:t>
      </w:r>
    </w:p>
    <w:p>
      <w:pPr>
        <w:pStyle w:val="ArticleScripture"/>
        <w:jc w:val="left"/>
      </w:pPr>
      <w:r>
        <w:rPr>
          <w:rFonts w:ascii="Nirmala UI" w:hAnsi="Nirmala UI" w:eastAsia="Nirmala UI" w:cs="Nirmala UI"/>
        </w:rPr>
        <w:t>“ઉદ્ધારકના એક વચનને બીજા વચનનો નાશ કરાવવાનો બનાવવો ન જોઈએ.” The Great Controversy, 371.</w:t>
      </w:r>
    </w:p>
    <w:p>
      <w:pPr>
        <w:pStyle w:val="ArticleBody"/>
        <w:jc w:val="left"/>
      </w:pPr>
      <w:r>
        <w:rPr>
          <w:rFonts w:ascii="Nirmala UI" w:hAnsi="Nirmala UI" w:eastAsia="Nirmala UI" w:cs="Nirmala UI"/>
        </w:rPr>
        <w:t>પ્રાચીન ઇઝરાયલનો ઇતિહાસ માત્ર નૈતિક પાઠોને જ પ્રતિનિધિત્વ કરે છે એવી શિક્ષા, ઘણી વાર એડ્વેન્ટિસ્ટ ધર્મશાસ્ત્રીઓ દ્વારા દેવના ભવિષ્યવાણીય વચનનો નાશ કરવા માટે ઉપયોગમાં લેવાય છે; અને તે અર્ધસત્યોમાંની એક છે, જે દેવના લોકોને છેતરવા માટે તૈયાર કરવામાં આવેલા કાલ્પનિક કથાઓના ભોજનમાં સમાવેશ પામે છે, જેથી તેઓ અસત્યને સ્વીકારી લે; અને તેઓ જે અસત્ય સ્વીકારે છે તેની ઓળખ પ્રેરિત પૌલના લખાણોમાં કરવામાં આવી છે.</w:t>
      </w:r>
    </w:p>
    <w:p>
      <w:pPr>
        <w:pStyle w:val="ArticleBody"/>
        <w:jc w:val="left"/>
      </w:pPr>
      <w:r>
        <w:rPr>
          <w:rFonts w:ascii="Nirmala UI" w:hAnsi="Nirmala UI" w:eastAsia="Nirmala UI" w:cs="Nirmala UI"/>
        </w:rPr>
        <w:t>પ્રાચીન ઇઝરાયલનો ઇતિહાસ આધુનિક ઇઝરાયલના ઇતિહાસને દૃષ્ટાંતરૂપે દર્શાવે છે—આ સિદ્ધાંત વિરુદ્ધનો બીજો મુખ્ય આક્રમણ પ્રતિસંસ્કારના ઇતિહાસકાળ દરમિયાન જેસુઇટોએ ઘડ્યો હતો, અને તે આ વિચાર સાથે સંમતિ દર્શાવવામાં સમાયેલો છે કે પ્રાચીન ઇઝરાયલનો ઇતિહાસ પુનરાવર્તિત થાય છે. જેસુઇટોનો અસત્ય દાવો એ છે કે ઇતિહાસ આત્મિક રીતે નહીં, પરંતુ શાબ્દિક રીતે પુનરાવર્તિત થાય છે. આ અસત્યનો આવિષ્કાર એ સમજણને અટકાવવા માટે કરવામાં આવ્યો હતો કે રોમનો પોપ બાઇબલની ભવિષ્યવાણીમાં ઉલ્લેખાયેલો ખ્રિસ્તવિરોધી છે; કારણ કે આ શિક્ષણ અંતિમ દિવસોમાં એક ખ્રિસ્તવિરોધી હશે—આ સત્યને સ્વીકાર કરે છે, પરંતુ તે દલીલ કરે છે કે ખ્રિસ્તવિરોધીનો પ્રતિનિધિત્વ એક શાબ્દિક સત્તા દ્વારા થાય છે, આત્મિક સત્તા દ્વારા નહીં. ત્યારે પ્રકાશન સત્તરમા અધ્યાયની તે વૈશ્યા, જેના કપાળ પર રહસ્યમય બાબેલ લખેલું છે, શાબ્દિક બાબેલના પ્રદેશમાં ઉદ્ભવનારી એવી વૈશ્યા ઠરે, જે આજે ઈરાક છે.</w:t>
      </w:r>
    </w:p>
    <w:p>
      <w:pPr>
        <w:pStyle w:val="ArticleScripture"/>
        <w:jc w:val="left"/>
      </w:pPr>
      <w:r>
        <w:rPr>
          <w:rFonts w:ascii="Nirmala UI" w:hAnsi="Nirmala UI" w:eastAsia="Nirmala UI" w:cs="Nirmala UI"/>
        </w:rPr>
        <w:t>“જે લોકો વચનની સમજમાં ગૂંચવાઈ જાય છે, જે પ્રતિખ્રિસ્તનો અર્થ સમજવામાં નિષ્ફળ જાય છે, તેઓ નિશ્ચિતપણે પોતાને પ્રતિખ્રિસ્તની બાજુએ મૂકી દેશે.” Kress Collection, 105.</w:t>
      </w:r>
    </w:p>
    <w:p>
      <w:pPr>
        <w:pStyle w:val="ArticleBody"/>
        <w:jc w:val="left"/>
      </w:pPr>
      <w:r>
        <w:rPr>
          <w:rFonts w:ascii="Nirmala UI" w:hAnsi="Nirmala UI" w:eastAsia="Nirmala UI" w:cs="Nirmala UI"/>
        </w:rPr>
        <w:t>પોપ એક શાબ્દિક વ્યક્તિ છે, જે એક શાબ્દિક સત્તાનું પ્રતિનિધિત્વ કરે છે (કેથોલિક ચર્ચ), પરંતુ તે અને તેની સંસ્થા ભવિષ્યવાણીમાં શાબ્દિક બાબેલ દ્વારા ઓળખાવવામાં આવ્યા છે, અને તેમની સાચી ઓળખ ત્યારે જ થઈ શકે છે જ્યારે ખ્રિસ્તવિરોધીના વિષયને એક શાબ્દિક ઉદાહરણની આધ્યાત્મિક પરિપૂર્ણતા તરીકે રજૂ કરવામાં આવે. પૌલે ઓળખાવ્યું હતું કે શાબ્દિક ઇઝરાયેલ આધ્યાત્મિક ઇઝરાયેલનું દૃષ્ટાંત આપે છે, પરંતુ આ કોઈ નવી ભવિષ્યવાણીય સત્યતા નહોતી જેને તેણે રજૂ કરી હોય, કેમ કે તેની સમજણ મુખ્યત્વે જૂના કરાર પર આધારિત હતી, અને ત્યાં જ તેની સાક્ષી સ્થિર થયેલી છે.</w:t>
      </w:r>
    </w:p>
    <w:p>
      <w:pPr>
        <w:pStyle w:val="ArticleScripture"/>
        <w:jc w:val="left"/>
      </w:pPr>
      <w:r>
        <w:rPr>
          <w:rFonts w:ascii="Nirmala UI" w:hAnsi="Nirmala UI" w:eastAsia="Nirmala UI" w:cs="Nirmala UI"/>
        </w:rPr>
        <w:t>ઇઝરાયલના રાજા યહોવા, અને તેના ઉદ્ધારક સેનાઓના યહોવા, એમ કહે છે: હું પહેલો છું, અને હું છેલ્લો છું; અને મારા સિવાય કોઈ દેવ નથી. અને મારા સમાન કોણ બોલાવશે, અને તેને જાહેર કરશે, અને મારા માટે ક્રમમાં સ્થાપિત કરશે, ત્યારથી કે મેં પ્રાચીન લોકોને નિયુક્ત કર્યા? અને જે વસ્તુઓ આવવાની છે, અને આવશે, તે તેઓને બતાવવા દે. ડરશો નહીં, ન ભયભીત થાઓ: શું મેં તે સમયથી તને કહ્યું નથી, અને જાહેર કર્યું નથી? તમે તો મારા જ સાક્ષીઓ છો. શું મારા સિવાય કોઈ દેવ છે? હા, કોઈ દેવ નથી; હું કોઈને જાણતો નથી. યશાયા 44:6–8.</w:t>
      </w:r>
    </w:p>
    <w:p>
      <w:pPr>
        <w:pStyle w:val="ArticleBody"/>
        <w:jc w:val="left"/>
      </w:pPr>
      <w:r>
        <w:rPr>
          <w:rFonts w:ascii="Nirmala UI" w:hAnsi="Nirmala UI" w:eastAsia="Nirmala UI" w:cs="Nirmala UI"/>
        </w:rPr>
        <w:t>અમે ખ્રિસ્તના સાક્ષીઓ થવાના છીએ, જેમ પૌલ હતો, કે અલ્ફા અને ઓમેગાએ માત્ર પ્રાચીન ઇઝરાયેલને જ નહીં, પરંતુ બાઇબલના તમામ પ્રાચીન લોકોને પણ પ્રતીકો તરીકે નિયુક્ત કર્યા, જેથી અંતિમ દિવસોમાં જીવતા લોકો ઉપર આવનારી “વસ્તુઓ” દર્શાવી શકાય. પૌલ જૂના કરારનો નિષ્ણાત હતો, અને તેને શાબ્દિક તથા આત્મિક ઇઝરાયેલના વ્યવસ્થાકાળોને જોડતી ભવિષ્યવાણીય કડી બનવા માટે ઉભો કરવામાં આવ્યો હતો. સમયના અંતે 1798માં, અને 1989માં પણ, જ્ઞાનના વધારાને સમજતા લોકોને માર્ગદર્શન આપનાર તેના જ લખાણો હતા.</w:t>
      </w:r>
    </w:p>
    <w:p>
      <w:pPr>
        <w:pStyle w:val="ArticleBody"/>
        <w:jc w:val="left"/>
      </w:pPr>
      <w:r>
        <w:rPr>
          <w:rFonts w:ascii="Nirmala UI" w:hAnsi="Nirmala UI" w:eastAsia="Nirmala UI" w:cs="Nirmala UI"/>
        </w:rPr>
        <w:t>પ્રાચીન સાક્ષાત્ બાબેલ, પૂર્વના પ્રાચીન સંતાનો, પ્રાચીન મિસર, પ્રાચીન ગ્રીસ, અને પ્રાચીન મીડો-પર્શિયન સામ્રાજ્ય જગતના અંતકાળની આધ્યાત્મિક શક્તિઓનાં પ્રતીકો છે. આ પ્રાચીન પ્રતીકો એ પૂર્વવર્તી સાક્ષાત્ વાસ્તવિકતાઓ છે, અને ત્યારબાદ આવનારી આધ્યાત્મિક વાસ્તવિકતાઓનું પ્રતિનિધિત્વ કરે છે. પૌલ તો એટલા સુધી જાય છે કે તે સાક્ષાત્ આદમ આધ્યાત્મિક આદમનું (જે ખ્રિસ્ત છે) પ્રતીક હતો એમ ઓળખાવે છે.</w:t>
      </w:r>
    </w:p>
    <w:p>
      <w:pPr>
        <w:pStyle w:val="ArticleScripture"/>
        <w:jc w:val="left"/>
      </w:pPr>
      <w:r>
        <w:rPr>
          <w:rFonts w:ascii="Nirmala UI" w:hAnsi="Nirmala UI" w:eastAsia="Nirmala UI" w:cs="Nirmala UI"/>
        </w:rPr>
        <w:t>અને આમ લખેલું છે, પ્રથમ મનુષ્ય આદમ જીવિત આત્મા થયો; અંતિમ આદમ જીવંત કરનાર આત્મા થયો. છતાં જે આધ્યાત્મિક છે તે પ્રથમ ન હતું, પરંતુ જે સ્વાભાવિક છે તે; અને ત્યારબાદ જે આધ્યાત્મિક છે તે. પ્રથમ મનુષ્ય પૃથ્વીમાંથી છે, પૃથ્વીમય; બીજો મનુષ્ય સ્વર્ગમાંથી પ્રભુ છે. જેવો પૃથ્વીમય છે, એવા જ પૃથ્વીમય લોકો પણ છે; અને જેવો સ્વર્ગીય છે, એવા જ સ્વર્ગીય લોકો પણ છે. અને જેમ આપણે પૃથ્વીમયની પ્રતિમા ધારણ કરી છે, તેમ આપણે સ્વર્ગીયની પ્રતિમા પણ ધારણ કરીશું. 1 કરિંથીઓ 15:45–49.</w:t>
      </w:r>
    </w:p>
    <w:p>
      <w:pPr>
        <w:pStyle w:val="ArticleBody"/>
        <w:jc w:val="left"/>
      </w:pPr>
      <w:r>
        <w:rPr>
          <w:rFonts w:ascii="Nirmala UI" w:hAnsi="Nirmala UI" w:eastAsia="Nirmala UI" w:cs="Nirmala UI"/>
        </w:rPr>
        <w:t>પ્રથમ અને અંતિમ આદમ વિષે પાઉલ બહુ ગહન પાઠ શીખવે છે, પરંતુ અહીં અમે માત્ર તે સિદ્ધાંત ઓળખી રહ્યા છીએ જે તે આ અવતરણમાં અત્યંત સ્પષ્ટ રીતે રજૂ કરે છે, જ્યારે તે કહે છે, “પ્રથમ તે નહોતું જે આત્મિક છે, પરંતુ તે જે સ્વાભાવિક છે; અને ત્યારબાદ તે જે આત્મિક છે.” અક્ષરાર્થ, જેને પાઉલ અહીં “સ્વાભાવિક” તરીકે ઓળખાવે છે, તે પ્રથમ છે, અને આત્મિક અંતિમ છે. અક્ષરાર્થ ઇઝરાયેલ પ્રથમ હતું, અને સ્વાભાવિક હતું, અને આત્મિક ઇઝરાયેલ “ત્યારબાદ” આવે છે.</w:t>
      </w:r>
    </w:p>
    <w:p>
      <w:pPr>
        <w:pStyle w:val="ArticleBody"/>
        <w:jc w:val="left"/>
      </w:pPr>
      <w:r>
        <w:rPr>
          <w:rFonts w:ascii="Nirmala UI" w:hAnsi="Nirmala UI" w:eastAsia="Nirmala UI" w:cs="Nirmala UI"/>
        </w:rPr>
        <w:t>શાબ્દિક બાબેલ આધ્યાત્મિક બાબેલથી પહેલાં આવે છે. પૌલનાં લખાણોમાં આગળ જે અગત્યનો મુદ્દો ભારપૂર્વક રજૂ થાય છે, તે ઇતિહાસનો એવો બિંદુ છે કે જ્યારે શાબ્દિકથી આધ્યાત્મિક તરફનો પરિવર્તન લાગુ કરવાનું છે. તે ક્રૂસનો સમયકાળ છે, જ્યારે શાબ્દિકથી આધ્યાત્મિક તરફનો ભવિષ્યવાણીય પરિવર્તન ઓળખવામાં આવે છે.</w:t>
      </w:r>
    </w:p>
    <w:p>
      <w:pPr>
        <w:pStyle w:val="ArticleScripture"/>
        <w:jc w:val="left"/>
      </w:pPr>
      <w:r>
        <w:rPr>
          <w:rFonts w:ascii="Nirmala UI" w:hAnsi="Nirmala UI" w:eastAsia="Nirmala UI" w:cs="Nirmala UI"/>
        </w:rPr>
        <w:t>કારણ કે ખ્રિસ્ત ઈસુમાં વિશ્વાસ દ્વારા તમે સર્વે દેવના સંતાનો છો. કેમ કે તમારામાં જેટલાએ ખ્રિસ્તમાં બાપ્તિસ્મા લીધું છે, તેઓએ ખ્રિસ્તને ધારણ કર્યો છે. ત્યાં ન યહૂદી છે ન ગ્રીક; ત્યાં ન દાસ છે ન સ્વતંત્ર; ત્યાં ન પુરુષ છે ન સ્ત્રી; કારણ કે ખ્રિસ્ત ઈસુમાં તમે સર્વે એક છો. અને જો તમે ખ્રિસ્તના છો, તો તમે અબ્રાહામનું વંશ છો, અને વચન અનુસાર વારસદાર છો. ગલાતીઓ 3:26–29.</w:t>
      </w:r>
    </w:p>
    <w:p>
      <w:pPr>
        <w:pStyle w:val="ArticleBody"/>
        <w:jc w:val="left"/>
      </w:pPr>
      <w:r>
        <w:rPr>
          <w:rFonts w:ascii="Nirmala UI" w:hAnsi="Nirmala UI" w:eastAsia="Nirmala UI" w:cs="Nirmala UI"/>
        </w:rPr>
        <w:t>તમારું જન્માધિકાર જે કંઈ હોય તે અગત્યનું નથી; જો અને જ્યારે તમે ખ્રિસ્તને સ્વીકારો છો, ત્યારે તમે અબ્રાહામના વંશ બનോ છો. તમે શાબ્દિક ઇઝરાયેલ નથી; તમે આધ્યાત્મિક ઇઝરાયેલ છો. શાબ્દિકમાંથી આધ્યાત્મિક તરફનું સંક્રમણ ક્રોસ દ્વારા થયું હતું. પૌલ માનવજાતને બે વર્ગોમાં વહેંચે છે. દરેક વર્ગનો પોતાનો કરાર છે; દરેક અબ્રાહામના વંશજ છે. દરેક પાસે એક શહેર છે, જે તેમના કુટુંબ અને કરારનું પ્રતિનિધિત્વ કરે છે. દરેક તો શાબ્દિક આદમનો પુત્ર છે અથવા આધ્યાત્મિક આદમનો.</w:t>
      </w:r>
    </w:p>
    <w:p>
      <w:pPr>
        <w:pStyle w:val="ArticleScripture"/>
        <w:jc w:val="left"/>
      </w:pPr>
      <w:r>
        <w:rPr>
          <w:rFonts w:ascii="Nirmala UI" w:hAnsi="Nirmala UI" w:eastAsia="Nirmala UI" w:cs="Nirmala UI"/>
        </w:rPr>
        <w:t>કારણ કે લખાયેલું છે કે અબ્રાહામને બે પુત્ર હતા, એક દાસીથી અને બીજો સ્વતંત્ર સ્ત્રીથી. પરંતુ જે દાસીથી હતો તે દેહ અનુસાર જન્મ્યો હતો; અને જે સ્વતંત્ર સ્ત્રીથી હતો તે વચન દ્વારા જન્મ્યો હતો. આ વાતો રૂપકરૂપ છે; કારણ કે આ બે કરારો છે: એક તો સીનાઈ પર્વતમાંથી ઉત્પન્ન થતો, જે દાસત્વ પેદા કરે છે, અને તે હાજર છે. કારણ કે આ હાજર અરબસ્થાનમાંનો સીનાઈ પર્વત છે, અને જે યરુશાલેમ હાલમાં છે તેના સમકક્ષ છે, અને તે પોતાના સંતાનો સાથે દાસત્વમાં છે. પરંતુ ઉપરનું યરુશાલેમ સ્વતંત્ર છે, જે આપણા સર્વની માતા છે. કારણ કે લખાયેલું છે, “હે વંધ્યા, જે પ્રસવતી નથી, આનંદ કર; હે જે પ્રસવવેદના સહન કરતી નથી, ફાટી નીકળ અને જયઘોષ કર; કારણ કે જે પરિત્યક્ત છે તેને પતિ ધરાવતી કરતાં ઘણાં વધુ સંતાનો છે.” હવે હે ભાઈઓ, આપણે ઈસહાક જેમ હતા તેમ વચનના સંતાનો છીએ. પરંતુ જેમ ત્યારે દેહ અનુસાર જન્મેલો આત્મા અનુસાર જન્મેલાનો પીછો કરતો હતો, તેમ જ હવે પણ છે. તથાપિ શાસ્ત્ર શું કહે છે? “દાસીને અને તેના પુત્રને કાઢી મૂકી દે; કારણ કે દાસીનો પુત્ર સ્વતંત્ર સ્ત્રીના પુત્ર સાથે વારસદાર થવાનો નથી.” એટલા માટે, હે ભાઈઓ, આપણે દાસીના સંતાનો નથી, પરંતુ સ્વતંત્ર સ્ત્રીના છીએ. ગલાતીઓ 4:22–30.</w:t>
      </w:r>
    </w:p>
    <w:p>
      <w:pPr>
        <w:pStyle w:val="ArticleBody"/>
        <w:jc w:val="left"/>
      </w:pPr>
      <w:r>
        <w:rPr>
          <w:rFonts w:ascii="Nirmala UI" w:hAnsi="Nirmala UI" w:eastAsia="Nirmala UI" w:cs="Nirmala UI"/>
        </w:rPr>
        <w:t>ક્રોસના સમયગાળામાં, પ્રાચીન શાબ્દિક વસ્તુઓ આધુનિક આત્મિક વસ્તુઓના પ્રતીકો બની ગઈ. પ્રેરિત પૌલે આ મૂળભૂત ભવિષ્યવાણીય સત્યોને સ્પષ્ટ કર્યા, જેઓએ વિલિયમ મિલરને બે ઉજાડ કરનાર શક્તિઓની રૂપરેખા સ્થાપિત કરવાની મંજૂરી આપી, જેના ઉપર તેમણે પોતાના સર્વ ભવિષ્યવાણીય નિષ્કર્ષો આધારિત કર્યા. પ્રેરિત પૌલે પૂર્ણ કરેલું એ જ કાર્ય ત્રણ ઉજાડ કરનાર શક્તિઓને ઓળખાવે છે, જે Future for America ના સર્વ ભવિષ્યવાણીય નિષ્કર્ષોની રૂપરેખા છે.</w:t>
      </w:r>
    </w:p>
    <w:p>
      <w:pPr>
        <w:pStyle w:val="ArticleBody"/>
        <w:jc w:val="left"/>
      </w:pPr>
      <w:r>
        <w:rPr>
          <w:rFonts w:ascii="Nirmala UI" w:hAnsi="Nirmala UI" w:eastAsia="Nirmala UI" w:cs="Nirmala UI"/>
        </w:rPr>
        <w:t>અધ્યાય સાત, આઠ અને નવમાં ઉલાઈ નદીના દર્શન દ્વારા દર્શાવવામાં આવેલી જ્ઞાનવૃદ્ધિ અંગે મિલરના સમજણના માળખાનું આધાર તેના આ શોધ પર હતું કે દાનિયેલના ગ્રંથમાં આવેલું “દૈનિક” મૂર્તિપૂજક રોમનું પ્રતિનિધિત્વ કરે છે. તેણે આ શોધ પૌલના થેસ્સલોનિકીઓને લખેલા બીજા પત્રમાં કરી હતી. આ સમજણ એ મુખ્ય સત્ય છે, જે પ્રેરિતિક “જૂઠાણ” સાથે જોડાયેલું ઓળખવામાં આવે છે, અને જેના કારણે છેલ્લાં દિવસોમાં સાતમા-દિવસના એડ્વેન્ટિસ્ટો પર પ્રબળ મોહ ઉતરે છે.</w:t>
      </w:r>
    </w:p>
    <w:p>
      <w:pPr>
        <w:pStyle w:val="ArticleBody"/>
        <w:jc w:val="left"/>
      </w:pPr>
      <w:r>
        <w:rPr>
          <w:rFonts w:ascii="Nirmala UI" w:hAnsi="Nirmala UI" w:eastAsia="Nirmala UI" w:cs="Nirmala UI"/>
        </w:rPr>
        <w:t>આગામી લેખમાં, અમે પૌલના પત્રમાં મિલ્લરે શું ઓળખ્યું હતું તે વિચારતાં, ઉલાઈ નદીના દર્શન દ્વારા પ્રતિનિધિત્વ પામેલા જ્ઞાનના વધારા અંગેનો અમારો અભ્યાસ આગળ વધારશું.</w:t>
      </w:r>
    </w:p>
    <w:p>
      <w:pPr>
        <w:pStyle w:val="ArticleScripture"/>
        <w:jc w:val="left"/>
      </w:pPr>
      <w:r>
        <w:rPr>
          <w:rFonts w:ascii="Nirmala UI" w:hAnsi="Nirmala UI" w:eastAsia="Nirmala UI" w:cs="Nirmala UI"/>
        </w:rPr>
        <w:t>“જે સપાટી નીચે જોઈ શકે છે, જે સર્વ મનુષ્યોના હૃદયો વાંચે છે, તે તેઓ વિશે, જેમને મહાન પ્રકાશ પ્રાપ્ત થયો છે, કહે છે: ‘તેઓ પોતાની નૈતિક અને આધ્યાત્મિક સ્થિતિને કારણે પીડિત અને સ્તબ્ધ થતા નથી.’ હા, તેમણે પોતાના જ માર્ગો પસંદ કર્યા છે, અને તેમની આત્મા તેમની ઘૃણાસ્પદ બાબતોમાં આનંદ પામે છે. ‘હું પણ તેમની ભ્રાંતિઓ પસંદ કરીશ, અને તેમનાં ભયો તેઓ ઉપર લાવીશ; કારણ કે જ્યારે મેં બોલાવ્યું, ત્યારે કોઈએ ઉત્તર આપ્યો નહિ; જ્યારે મેં કહ્યું, ત્યારે તેમણે સાંભળ્યું નહિ; પરંતુ તેમણે મારી આંખો આગળ દુષ્ટતા કરી, અને જેમાં મને આનંદ ન હતો તે જ પસંદ કર્યું.’ ‘દેવ તેમને પ્રબળ ભ્રાંતિ મોકલશે, જેથી તેઓ જૂઠ પર વિશ્વાસ કરે,’ કારણ કે ‘તેઓએ સત્યના પ્રેમને સ્વીકાર્યો નહિ, જેથી તેઓ ઉદ્ધાર પામે,’ ‘પરંતુ અધર્મમાં પ્રસન્ન રહ્યા.’ યશાયા 66:3, 4; 2 થેસ્સલોનિકીઓ 2:11, 10, 12.”</w:t>
      </w:r>
    </w:p>
    <w:p>
      <w:pPr>
        <w:pStyle w:val="ArticleScripture"/>
        <w:jc w:val="left"/>
      </w:pPr>
      <w:r>
        <w:rPr>
          <w:rFonts w:ascii="Nirmala UI" w:hAnsi="Nirmala UI" w:eastAsia="Nirmala UI" w:cs="Nirmala UI"/>
        </w:rPr>
        <w:t>“સ્વર્ગીય શિક્ષકે પૂછ્યું: ‘મનને ભ્રમિત કરવા માટે આ કરતાં વધુ પ્રબળ મોહ કયો હોઈ શકે કે તમે યોગ્ય પાયા ઉપર બાંધકામ કરી રહ્યા છો અને ઈશ્વર તમારા કાર્યોને સ્વીકાર કરે છે એવી દંભધારણા રાખો, જ્યારે હકીકતમાં તમે ઘણી બાબતોમાં લોકિક નીતિ પ્રમાણે કાર્ય કરી રહ્યા છો અને યહોવા વિરુદ્ધ પાપ કરી રહ્યા છો? અરે, તે એક મહાન છેતરપિંડી છે, એક મોહક ભ્રાંતિ છે, જે મન પર કબજો કરી લે છે, જ્યારે જે મનુષ્યોએ એક વખત સત્યને જાણ્યું હતું તેઓ ભક્તિના સ્વરૂપને તેની આત્મા અને શક્તિ સમજી બેસે છે; જ્યારે તેઓ માને છે કે તેઓ ધનિક છે, સંપત્તિમાં સમૃદ્ધ થયા છે, અને તેમને કંઈ જ અભાવ નથી, જ્યારે હકીકતમાં તેમને દરેક વસ્તુની જરૂર 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ચાલીસ</dc:title>
  <dc:subject>પૌલ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