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Telung Puluh Pitu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2026-01-29</w:t>
      </w:r>
    </w:p>
    <w:p>
      <w:pPr>
        <w:pStyle w:val="ArticleHeading"/>
        <w:jc w:val="left"/>
      </w:pPr>
      <w:r>
        <w:rPr>
          <w:rFonts w:ascii="Javanese Text" w:hAnsi="Javanese Text" w:eastAsia="Javanese Text" w:cs="Javanese Text"/>
        </w:rPr>
        <w:t>Nomer Telung Puluh Pitu</w:t>
      </w:r>
    </w:p>
    <w:p>
      <w:pPr>
        <w:pStyle w:val="ArticleBody"/>
        <w:jc w:val="left"/>
      </w:pPr>
      <w:r>
        <w:rPr>
          <w:rFonts w:ascii="Javanese Text" w:hAnsi="Javanese Text" w:eastAsia="Javanese Text" w:cs="Javanese Text"/>
        </w:rPr>
        <w:t>Ing impenipun William Miller, “rame-rame” ing wiwitan, nalika wong-wong wiwit ngganggu permata-permata punika, kadadosan sawisé Miller nglumpukaké permata-permata punika lan ngundang, “mrenea lan delengen.” Kristus minangka wong sing nggawa sikat rereged, migunakaké sapu kanggo nyaponi lan ngresiki uwuh, nglumpukaké permata-permata punika ing peti ingkang langkung ageng sanget, lan lajeng Panjenenganipun ngundang Miller, “mrenea lan delengen.” Nalika Kristus miwiti pakaryanipun kanthi sapu, kamar punika kothong, awit Miller nyerat bilih “sawijining lawang kabukak, lan ana wong mlebet ing kamar punika, nalika wong-wong kabèh metu saka kono; lan wong punika, kanthi nyekel sikat rereged ing astanipun, mbikak jendhéla-jendhéla, lan wiwit nyaponi rereged lan uwuh saka kamar punika.”</w:t>
      </w:r>
    </w:p>
    <w:p>
      <w:pPr>
        <w:pStyle w:val="ArticleBody"/>
        <w:jc w:val="left"/>
      </w:pPr>
      <w:r>
        <w:rPr>
          <w:rFonts w:ascii="Javanese Text" w:hAnsi="Javanese Text" w:eastAsia="Javanese Text" w:cs="Javanese Text"/>
        </w:rPr>
        <w:t>Wong sapu rereged iku mlebu ing kamar nalika kabèh wong wis metu saka ing kono. Ing taun 2023, wong sapu rereged iku mlebu ing kamar kang kosong, awit gerakané wong satus patang puluh papat èwu wis remuk lan buyar. Kayektèn-kayektèn kang dilambangaké déning Tabel-tabel Habakuk taun 2012 iku kakubur ing sajroning rereged, lan kamar iku kosong. Wong sapu rereged iku Panjenengané kang rawuh sawisé Yohanes Pembaptis, kang déning Yohanes diandharaké gadhah tampah, lan manawa Panjenengané bakal migunakaké tampah iku kanggo ngresiki tenan lantaine.</w:t>
      </w:r>
    </w:p>
    <w:p>
      <w:pPr>
        <w:pStyle w:val="ArticleScripture"/>
        <w:jc w:val="left"/>
      </w:pPr>
      <w:r>
        <w:rPr>
          <w:rFonts w:ascii="Javanese Text" w:hAnsi="Javanese Text" w:eastAsia="Javanese Text" w:cs="Javanese Text"/>
        </w:rPr>
        <w:t>Aku satemene mbaptis kowé nganggo banyu marang pamratobat; nanging Panjenengané kang rawuh sawisé aku iku luwih kwasa tinimbang aku, lan kasuté waé aku ora pantes ngasta; Panjenengané bakal mbaptis kowé nganggo Roh Suci lan geni. Irus ana ing astané, lan Panjenengané bakal ngresiki tenan papan panggilingané, sarta nglumpukaké gandumé menyang lumbung; nanging daminé bakal diobong nganggo geni kang ora kena dipatèni. Banjur Gusti Yesus rawuh saka Galiléa menyang Yordan sowan marang Yohanes, arep dibaptis déning Panjenengané. Matius 3:11–13.</w:t>
      </w:r>
    </w:p>
    <w:p>
      <w:pPr>
        <w:pStyle w:val="ArticleBody"/>
        <w:jc w:val="left"/>
      </w:pPr>
      <w:r>
        <w:rPr>
          <w:rFonts w:ascii="Javanese Text" w:hAnsi="Javanese Text" w:eastAsia="Javanese Text" w:cs="Javanese Text"/>
        </w:rPr>
        <w:t>Galiléa iku pralambang sawijining titik balik, lan panggonan ing Yarden ing ngendi Gusti Yesus rawuh kanggo dipunbaptis iku sinebut Bethabara, lan tegesipun “panyabrangan prau,” sarta punika nandhani papan ing ngendi Israèl kuna nyabrang mlebet ing Tanah Prajanjian. Nalika Gusti Yesus dipunbaptis, Panjenenganipun lajeng dados Yesus Kristus. Galiléa, Yarden, Bethabara, lan Gusti Yesus dados Sang Kristus, sedaya punika negesaken ananing owahing dispensasi, ingkang ugi dados tegesipun lawang, mliginipun tumrap tiyang-tiyang Filadelfia ingkang kaparingi kunci lawang ingkang kabikak lan katutup.</w:t>
      </w:r>
    </w:p>
    <w:p>
      <w:pPr>
        <w:pStyle w:val="ArticleScripture"/>
        <w:jc w:val="left"/>
      </w:pPr>
      <w:r>
        <w:rPr>
          <w:rFonts w:ascii="Javanese Text" w:hAnsi="Javanese Text" w:eastAsia="Javanese Text" w:cs="Javanese Text"/>
        </w:rPr>
        <w:t>Lan marang malaékat pasamuwan ing Filadelfia tulisen mangkéné; Mangkéné pangandikané Panjenengané kang suci, Panjenengané kang sejati, Panjenengané kang nyekel kunci Dawud, Panjenengané kang mbukak, lan ora ana wong kang bisa nutup; lan nutup, lan ora ana wong kang bisa mbukak; Aku pirsa marang pakaryanmu: lah, Aku wus masang ana ing ngarepmu lawang kang kabukak, lan ora ana wong kang bisa nutup iku: amarga kowé nduwé kekuwatan sethithik, lan wus netepi pangandikan-Ku, lan ora nyélaki asma-Ku. Wahyu 3:7, 8.</w:t>
      </w:r>
    </w:p>
    <w:p>
      <w:pPr>
        <w:pStyle w:val="ArticleBody"/>
        <w:jc w:val="left"/>
      </w:pPr>
      <w:r>
        <w:rPr>
          <w:rFonts w:ascii="Javanese Text" w:hAnsi="Javanese Text" w:eastAsia="Javanese Text" w:cs="Javanese Text"/>
        </w:rPr>
        <w:t>Nalika Kristus “mbukak” “lawang” lan “mlebet ing kamar,” kamar iku “kamar Panjenengane piyambak,” awit Panjenengane kanthi tuntas ngresiki “lantaine.” Manawa iku lantai kagunganipun, iku uga kamar Panjenengane.</w:t>
      </w:r>
    </w:p>
    <w:p>
      <w:pPr>
        <w:pStyle w:val="ArticleScripture"/>
        <w:jc w:val="left"/>
      </w:pPr>
      <w:r>
        <w:rPr>
          <w:rFonts w:ascii="Javanese Text" w:hAnsi="Javanese Text" w:eastAsia="Javanese Text" w:cs="Javanese Text"/>
        </w:rPr>
        <w:t>“Ing Kapernaum Gusti Yesus manggon ing sela-selané tindak-lampahipun mrana-mréné, lan kutha iku banjur kawentar minangka ‘kutha kagungané piyambak.’ Kutha iku dumunung ing pinggir Segara Galiléa, lan cedhak watesing dhataran endah Gennesaret, manawa ora satemené mapan ana ing dhataran iku.” The Desire of Ages, 252.</w:t>
      </w:r>
    </w:p>
    <w:p>
      <w:pPr>
        <w:pStyle w:val="ArticleBody"/>
        <w:jc w:val="left"/>
      </w:pPr>
      <w:r>
        <w:rPr>
          <w:rFonts w:ascii="Javanese Text" w:hAnsi="Javanese Text" w:eastAsia="Javanese Text" w:cs="Javanese Text"/>
        </w:rPr>
        <w:t>Panjenengané mlebet ing kamar-Iyé kanggo nglumpukaké gandum-Iyé sarta nglumpukaké lan ngobong suket ilat. Owah-owahan dispensasi kang digambarake déning Galilea, Yordan, Bethabara, baptisan, lan pepindhan saka Yokanan marang Gusti Yésus iku salaras karo pepindhan saka pasamuwan kang isih perang, yaiku Laodikia, menyang pasamuwan kang menang, yaiku Filadelfia. Panjenengané mlebet ing kamar-Iyé ing wulan Juli taun 2023. Miller wus meremaké mripaté ana ing gegap-gempitan tanggal 18 Juli 2020, lan nalika dhèwèké mbikak mripaté, kamar mau wus suwung tanpa wong; kayektèn kasarèkaké ing sangisoré kasalahan, banjur wong kang ngresiki lemah mau mbukak jendhéla-jendhéla lan wiwit nyaponi rereged metu.</w:t>
      </w:r>
    </w:p>
    <w:p>
      <w:pPr>
        <w:pStyle w:val="ArticleScripture"/>
        <w:jc w:val="left"/>
      </w:pPr>
      <w:r>
        <w:rPr>
          <w:rFonts w:ascii="Javanese Text" w:hAnsi="Javanese Text" w:eastAsia="Javanese Text" w:cs="Javanese Text"/>
        </w:rPr>
        <w:t>“‘Panyirné ana ing tangané, lan Panjenengané bakal ngresiki tenan papan pangirikané, sarta nglumpukaké gandumé menyang ing lumbung.’ Matius 3:12. Iki minangka salah siji saka wektu-wektu panyucèn. Lumantar tembung-tembung kayekten, damèn lagi dipisahaké saka gandum. Amarga kakehan gumunggung lan mbeneraké awaké dhéwé nganti ora gelem nampa pamrayoga, kakehan tresna marang donya nganti ora gelem nampani urip andhap-asor, akèh wong banjur nyingkur saka Gusti Yésus. Akèh wong isih nindakaké bab sing padha nganti saiki. Jiwa-jiwa diuji ing jaman iki kaya para murid ana ing pasamuwan ing Kapernaum biyèn. Nalika kayekten digawa mlebu tekan ing ati, wong-wong mau weruh yèn uripé ora cocog karo karsané Gusti Allah. Wong-wong mau weruh preluné owah-owahan sing tuntas ana ing njero awaké dhéwé; nanging wong-wong mau ora gelem nglakoni pakaryan sing mbutuhaké panyélakalan dhiri. Mulané wong-wong mau banjur nesu nalika dosa-dosané kababar. Wong-wong mau banjur lunga kanthi krasa kecuwan, kaya para murid ninggalaké Gusti Yésus, sambat, ‘Iki pangandika sing abot; sapa sing bisa ngrungokaké?’” The Desire of Ages, 392.</w:t>
      </w:r>
    </w:p>
    <w:p>
      <w:pPr>
        <w:pStyle w:val="ArticleBody"/>
        <w:jc w:val="left"/>
      </w:pPr>
      <w:r>
        <w:rPr>
          <w:rFonts w:ascii="Javanese Text" w:hAnsi="Javanese Text" w:eastAsia="Javanese Text" w:cs="Javanese Text"/>
        </w:rPr>
        <w:t>Ing dina pungkasan taun 2023, kang nyandhak dina kapisan taun 2024, Singa saka taler Yéhuda wiwit mbukak kanthi progresif wewayangan wahyu bab Sarirané piyambak. Manut karo proses panggodhahan telung tataran saka pambukakan segel ing Daniel rolas, mula banjur bakal ana telung panggodhahan, kang dilambangaké minangka “diresiki, diputihaké lan dicoba.”</w:t>
      </w:r>
    </w:p>
    <w:p>
      <w:pPr>
        <w:pStyle w:val="ArticleScripture"/>
        <w:jc w:val="left"/>
      </w:pPr>
      <w:r>
        <w:rPr>
          <w:rFonts w:ascii="Javanese Text" w:hAnsi="Javanese Text" w:eastAsia="Javanese Text" w:cs="Javanese Text"/>
        </w:rPr>
        <w:t>Lan Panjenengané ngandika, “Lungaa, Dhanièl; awit tembung-tembung iku wis katutup lan kaségèl nganti tekan mangsa wekasan. Akeh wong bakal disucekaké, lan diputihaké, lan diuji; nanging wong duraka bakal tumindak duraka; lan ora ana siji waé saka wong duraka sing bakal mangerti; nanging wong wicaksana bakal mangerti.” Daniel 12:9, 10.</w:t>
      </w:r>
    </w:p>
    <w:p>
      <w:pPr>
        <w:pStyle w:val="ArticleBody"/>
        <w:jc w:val="left"/>
      </w:pPr>
      <w:r>
        <w:rPr>
          <w:rFonts w:ascii="Javanese Text" w:hAnsi="Javanese Text" w:eastAsia="Javanese Text" w:cs="Javanese Text"/>
        </w:rPr>
        <w:t>Malaékat kapisan nglambangaké panyucekan, nalika wong dosa sing kasisihaning kalbu nempataké dosa-dosané marang kurban ana ing plataran, ing kono dhèwèké kabeneraké déning getih.</w:t>
      </w:r>
    </w:p>
    <w:p>
      <w:pPr>
        <w:pStyle w:val="ArticleBody"/>
        <w:jc w:val="left"/>
      </w:pPr>
      <w:r>
        <w:rPr>
          <w:rFonts w:ascii="Javanese Text" w:hAnsi="Javanese Text" w:eastAsia="Javanese Text" w:cs="Javanese Text"/>
        </w:rPr>
        <w:t>Getih mau banjur digawa mlebu ing papan suci, ing kono proses panyucekan kasucèn kagambarake minangka diputihaké lumantar pangumbahan déning getih saka plataran. Kabeneran kaandharaké ana ing kono tumrap wong-wong kang menang déning getih lan déning tembung paseksèné.</w:t>
      </w:r>
    </w:p>
    <w:p>
      <w:pPr>
        <w:pStyle w:val="ArticleBody"/>
        <w:jc w:val="left"/>
      </w:pPr>
      <w:r>
        <w:rPr>
          <w:rFonts w:ascii="Javanese Text" w:hAnsi="Javanese Text" w:eastAsia="Javanese Text" w:cs="Javanese Text"/>
        </w:rPr>
        <w:t>Sawisé iku, wong-wong mau banjur diuji, lan ing dina-dina pungkasan katemuné kaping sepuluh luwih becik tinimbang kabèh wong wicaksana liyané ing Babil. Ujian katelu iku yaiku nalika wong-wong mau dimulyakaké ing Papan Mahasuci lan dibédakaké saka golongan liyané saka wong-wong sing ngakoni dadi wong wicaksana. Ujian katelu iku angger-angger Minggu, lan ujian kapisan iku panggilan malaékat kang kapisan supaya bali marang dhasar-dhasar, awit ing langkah sabanjuré padaleman suci didegaké. Langkah sabanjuré iku yaiku pawarta pamisahan saka malaékat kang kapindho, kang banjur diterusaké déning ujian panentu saka malaékat kang katelu.</w:t>
      </w:r>
    </w:p>
    <w:p>
      <w:pPr>
        <w:pStyle w:val="ArticleBody"/>
        <w:jc w:val="left"/>
      </w:pPr>
      <w:r>
        <w:rPr>
          <w:rFonts w:ascii="Javanese Text" w:hAnsi="Javanese Text" w:eastAsia="Javanese Text" w:cs="Javanese Text"/>
        </w:rPr>
        <w:t>Ing taun 2023, malaékat kapisan rawuh kados dene Panjenengané sampun nindakaken ing tanggal 11 Agustus 1840, nalika Panjenengané tumurun mawa pekabaran bab Islam saking bilai kapindho. Panjenengané tumurun kados dene ing 9/11, mawa pekabaran bab Islam saking bilai katelu, sarta panggilan supados wangsul dhateng margi-margi ingkang kuna. Dhasar-dhasar sajarah Millerit dipunadegaken sasampunipun pekabaran bilai kapindho kaleksanan ing tanggal 11 Agustus 1840. Malaékat ing Wahyu pasal sepuluh lajeng tumurun, mila dados pralambang tumuruning malaékat ing Wahyu pasal wolulas lan rawuhipun bilai katelu.</w:t>
      </w:r>
    </w:p>
    <w:p>
      <w:pPr>
        <w:pStyle w:val="ArticleBody"/>
        <w:jc w:val="left"/>
      </w:pPr>
      <w:r>
        <w:rPr>
          <w:rFonts w:ascii="Javanese Text" w:hAnsi="Javanese Text" w:eastAsia="Javanese Text" w:cs="Javanese Text"/>
        </w:rPr>
        <w:t>Josiah Litch iku tokoh sajarah sing kaiket karo madegé dhasar-dhasar ing tanggal 11 Agustus 1840. Jeneng “Josiah” tegesé “dhasaré Allah,” lan raja Josiah ing sajarah suci nglambangaké reformasi Josiah, kang nyakup panemuning ipat-ipaté Musa, sing kasarembunyi ana ing satengahing reruntuhan ing papan suci, kaya déné permata-permatané Miller kasarembunyi ing kamar mau.</w:t>
      </w:r>
    </w:p>
    <w:p>
      <w:pPr>
        <w:pStyle w:val="ArticleBody"/>
        <w:jc w:val="left"/>
      </w:pPr>
      <w:r>
        <w:rPr>
          <w:rFonts w:ascii="Javanese Text" w:hAnsi="Javanese Text" w:eastAsia="Javanese Text" w:cs="Javanese Text"/>
        </w:rPr>
        <w:t>Raja Yosia séda ing Megido, yaiku Armagedon ing Wahyu bab nembelas. Reformasi Yosia iku dadi kasampurnaning ramalan kang wus kaandharaké déning nabi kang ora manut, nalika Yerobeam ngedegaké loro mesbèh ing Bètèl lan Dan. Nabi kang ora manut iku séda ana ing antarané kuldi lan singa. Raja Yosia wis kapratélakaké sadurungé, kanthi nyebut jenengé, lan reformasiné dadi pérangan saka ramalan mau, kang uga ngemot yèn ing tembé raja Yosia bakal ngrubuhaké mesbèh iku dhéwé, panggonan nabi kang ora manut ngadhepi raja ala Yerobeam.</w:t>
      </w:r>
    </w:p>
    <w:p>
      <w:pPr>
        <w:pStyle w:val="ArticleBody"/>
        <w:jc w:val="left"/>
      </w:pPr>
      <w:r>
        <w:rPr>
          <w:rFonts w:ascii="Javanese Text" w:hAnsi="Javanese Text" w:eastAsia="Javanese Text" w:cs="Javanese Text"/>
        </w:rPr>
        <w:t>Yosia tegesé dhasaré Gusti Allah, lan Raja Yosia ngleksanani ramalan sing wis kaparingake watara 340 taun sadurungé pamaréntahané. Panjenengané mimpin sawijining kawangunan lan pambaruan sing ing pungkasane tekan ing mesbèh panggonané nabi saka Yehuda ngadhepi Raja Yerobeam. Bareng wis tekan ing kono, Yosia ngrubuhake mesbèh mau, kaya kang wis diucapaké déning ramalan. Loro mesbèhé Yerobeam iku palsu sing disengaja kanggo niru Padaleman Suci ing Yerusalem, nganti tekan bab Yerobeam netepaké dina-dina riyaya palsu. Kanthi mangkono, saktemené panjenengané mung nindakaké apa sing biyèn ditindakaké Harun karo pedhet emas. Pambrontakané Harun ana ing dhasar sajarah suci Israèl kuna. Prastawa iku kelakon nalika Musa lagi nampi Torèt, kang dadi dhasaré pamaréntahané Gusti Allah.</w:t>
      </w:r>
    </w:p>
    <w:p>
      <w:pPr>
        <w:pStyle w:val="ArticleBody"/>
        <w:jc w:val="left"/>
      </w:pPr>
      <w:r>
        <w:rPr>
          <w:rFonts w:ascii="Javanese Text" w:hAnsi="Javanese Text" w:eastAsia="Javanese Text" w:cs="Javanese Text"/>
        </w:rPr>
        <w:t>Pambrontakané Harun iku pambrontakan dhasar, lan iku kaulang maneh nalika Yerobeam ngedegaké sepuluh taler lor minangka Israèl. Musa nyarujuki Harun, lan Musa iku alfa, utawa dhasar gegayutan karo Kristus sang omega. Harun lan Musa makili rong golongan ing pambrontakan dhasar, lan golongan katelu yaiku para pahlawan kang ngadeg bebarengan karo Musa—wong-wong Lèwi. Raja Yerobeam lan nabi saka Yehuda iku rong golongan ing pambrontakan dhasar karajan lor, lan sepisan maneh wong-wong Lèwi dadi para pahlawan.</w:t>
      </w:r>
    </w:p>
    <w:p>
      <w:pPr>
        <w:pStyle w:val="ArticleBody"/>
        <w:jc w:val="left"/>
      </w:pPr>
      <w:r>
        <w:rPr>
          <w:rFonts w:ascii="Javanese Text" w:hAnsi="Javanese Text" w:eastAsia="Javanese Text" w:cs="Javanese Text"/>
        </w:rPr>
        <w:t>Nalika pemberontakan dhasaré Yerobeam, nabi saka Yéhuda nyelani panjenengané lan medharaké weca bab sawijining ratu sing bakal sinebut “dhasaring Allah”—Yosia. Kawujudan saka pambaru sing wis dinubuataké iku kalebu yèn nalika Yosia miwiti kabangunan lan pambaruné, ipat-ipating Musa kapanggihaké, lan pamaosan tembung-tembung suci saka Musa maringi daya marang sawijining kabangunan lan pambaru sing wis wiwit lumaku. Yosia, kanthi cetha minangka sawijining pralambang kenabian, nggambaraké sawijining kabangunan lan pambaru sing kaparingi daya nalika sawijining wangsit saka tulisan-tulisan Musa kapanggihaké.</w:t>
      </w:r>
    </w:p>
    <w:p>
      <w:pPr>
        <w:pStyle w:val="ArticleBody"/>
        <w:jc w:val="left"/>
      </w:pPr>
      <w:r>
        <w:rPr>
          <w:rFonts w:ascii="Javanese Text" w:hAnsi="Javanese Text" w:eastAsia="Javanese Text" w:cs="Javanese Text"/>
        </w:rPr>
        <w:t>Pambrontakan dhasar ing carita bab raja Yerobeam kaawakaké déning raja Israèl, lan uga déning nabi saka Yehuda kang diutus mawa pangandikaning Allah nglawan pambrontakan dhasaré Yerobeam sarta pituduh marang nabi iku ngenani dalan endi kang kudu diendhani nalika bali menyang Yehuda. Nabi saka Yehuda nolak panyuwunané Yerobeam supaya tetep manggon, nanging sawisé iku malah nampani undhangané nabi palsu saka Bétèl, lan kanthi mangkono nyegel nasibé dhéwé. Nabi kang ora manut iku bakal mati ana ing antarané kuldi lan singa, banjur dikubur ana ing pasareyané nabi palsu mau.</w:t>
      </w:r>
    </w:p>
    <w:p>
      <w:pPr>
        <w:pStyle w:val="ArticleBody"/>
        <w:jc w:val="left"/>
      </w:pPr>
      <w:r>
        <w:rPr>
          <w:rFonts w:ascii="Javanese Text" w:hAnsi="Javanese Text" w:eastAsia="Javanese Text" w:cs="Javanese Text"/>
        </w:rPr>
        <w:t>Ing tanggal 11 Agustus 1840, sawijining ramalan bab bilai kapindho kasembadan, lan dhasar Adventisme dilebokaké. Josiah Litch nyawisaké ramalan kasebut ing taun 1838, lan banjur sepuluh dina sadurungé tanggal 11 Agustus 1840 dhèwèké nyelarasaké kanthi luwih cermat petungan-petungané lan ngramal tanggal 11 Agustus 1840 minangka dina nalika kaunggulan Kakaisaran Ottoman bakal sirna, minangka kasampurnaning ramalan bab Islam saka bilai kapindho.</w:t>
      </w:r>
    </w:p>
    <w:p>
      <w:pPr>
        <w:pStyle w:val="ArticleBody"/>
        <w:jc w:val="left"/>
      </w:pPr>
      <w:r>
        <w:rPr>
          <w:rFonts w:ascii="Javanese Text" w:hAnsi="Javanese Text" w:eastAsia="Javanese Text" w:cs="Javanese Text"/>
        </w:rPr>
        <w:t>Raja Yosia nglambangaké kawangunan lan reformasi pungkasan, awit saben nabi ngandika luwih langsung bab dina-dina wekasan tinimbang bab dina-dina sadurungé. Raja Yosia nglambangaké kawangunan lan reformasi pungkasan, lan reformasi iku wis katetepaké ing Kitab Suci lumantar sawijining ramalan. Kitab Yoèl mratélakaké kawangunan lan reformasi pungkasan kang kelakon ing antarané wong-wong sing bakal dadi wong satus patang puluh papat éwu. Kawangunané Yosia dumadi sajroning rong tataran; iku diwiwiti, banjur ana sawijining ramalan kang dibukak meterainé sing nambah daya panggerak tumrap pakaryan iku. Rong tataran mau yaiku udan wiwitan lan udan pungkasan, kaya kang katetepaké ing Kitab Yoèl, lan katindakaké ing Kitab Para Rasul, banjur katindakaké manèh ing sajarah Millerite.</w:t>
      </w:r>
    </w:p>
    <w:p>
      <w:pPr>
        <w:pStyle w:val="ArticleBody"/>
        <w:jc w:val="left"/>
      </w:pPr>
      <w:r>
        <w:rPr>
          <w:rFonts w:ascii="Javanese Text" w:hAnsi="Javanese Text" w:eastAsia="Javanese Text" w:cs="Javanese Text"/>
        </w:rPr>
        <w:t>Wiwit saka pambrontakan dhasaré Harun, raja Yerobeam lan nabi saka Yehuda nganti marang raja Yosia, lan sabanjuré tekan Josiah Litch, kabèh iku nandhani sawijining garis paseksi ngenani ujian dhasar. Ujian dhasar iku ujian kang kapisan, kang banjur diterusaké déning ujian Padaleman Suci nalika watu pucuk dipasang. Sawisé iku, ujian katelu, yaiku ujian litmus, teka.</w:t>
      </w:r>
    </w:p>
    <w:p>
      <w:pPr>
        <w:pStyle w:val="ArticleBody"/>
        <w:jc w:val="left"/>
      </w:pPr>
      <w:r>
        <w:rPr>
          <w:rFonts w:ascii="Javanese Text" w:hAnsi="Javanese Text" w:eastAsia="Javanese Text" w:cs="Javanese Text"/>
        </w:rPr>
        <w:t>Saka pedhèt emas, tumuju marang mesbèh-mesbèhé Yerobeam ing Bètèl lan Dhan, nganti marang raja Yosia, nganti Josiah Litch, iku makili rerangkèn tilas-tapaking pitedah kenabian sing nuntun menyang pacoban dhasar saka 9/11. Nalika gedhong-gedhong agung ing New York ambruk ing 9/11, sawijining pitedah ngenani bilai katelu nengenaké pacoban sing nimbali bali marang dalan-dalan dhasar sing kuna, awit paralèl antarané 11 Agustus 1840 lan 9/11 bisa katitik déning Advent Hari Kapitu Laodikia sapa waé sing milih kanggo ndeleng. Keterlibatan Al Qaeda ing 9/11 asring dipertakèkaké ing dina-dina iki kebak téyori konspirasi sing lumrahé pancèn bener, nanging Al Qaeda tegesé “pondhasi,” lan wong-wong mau wiwit minangka sawijining organisasi setaun sadurungé wektu pungkasan, yaiku ing taun 1989, satemené ing 11 Agustus 1988.</w:t>
      </w:r>
    </w:p>
    <w:p>
      <w:pPr>
        <w:pStyle w:val="ArticleBody"/>
        <w:jc w:val="left"/>
      </w:pPr>
      <w:r>
        <w:rPr>
          <w:rFonts w:ascii="Javanese Text" w:hAnsi="Javanese Text" w:eastAsia="Javanese Text" w:cs="Javanese Text"/>
        </w:rPr>
        <w:t>Manawi rinciyan-rinciyan bab pralambang kenabian tumrap dhasar iki ora dipun-gatosaken, kathah prekara ingkang ilang. Ing 9/11 dhasar punika dipun-adegaken wonten ing langkah kapisan. Ing langkah kapindho padaleman suci punika sampun katuntasan nalika watu pucak dipun-papanaken. Ing langkah kaping tiga wonten lawang ingkang katutup saking angger-angger Minggu. Wiwit saking 9/11 ngantos dhateng angger-angger Minggu, piwucal punika utaminipun katuntun dhateng para Advent Hari Ketujuh Laodikia, awit pangadilan kawiwitan wonten ing griyanipun Allah, lan punika mungkasi tumrap griyanipun Allah wonten ing angger-angger Minggu. Ing ngriku lan ing wekdal punika Advent Hari Ketujuh Laodikia dipunliwati; kados dene para Protestan wonten ing sajarah Millerit, lan tiyang-tiyang Yahudi wonten ing sajarahipun Kristus, lan kados dene para tiyang ingkang pejah salebeting langkung saking patang dasawarsa wonten ing sajarahipun Musa.</w:t>
      </w:r>
    </w:p>
    <w:p>
      <w:pPr>
        <w:pStyle w:val="ArticleBody"/>
        <w:jc w:val="left"/>
      </w:pPr>
      <w:r>
        <w:rPr>
          <w:rFonts w:ascii="Javanese Text" w:hAnsi="Javanese Text" w:eastAsia="Javanese Text" w:cs="Javanese Text"/>
        </w:rPr>
        <w:t>Bebaya katelu saka 9/11 dipratandhani déning bebaya kapindho tanggal 11 Agustus 1840, lan ing tataran iku loro waymark mau padha kaunèni déning kuldi, yaiku pralambang kapisan tumrap Islam ing ramalan Kitab Suci. Undhang-undhang Minggu iku tandha kéwan galak, lan kéwan galak iku asring dilambangaké minangka singa, mangkono gawé tiron marang Singa saka taler Yehuda. Undhang-undhang Minggu iku singa, lan nabi saka Yehuda sing ora manut mati ing antarané kuldi lan singa, lan dikubur ing kuburan kang padha karo nabi goroh saka Betel. Dhèwèké mati ing sajroning mangsa ramalan saka 9/11 nganti tekan undhang-undhang Minggu, yaiku mangsa ramalan saka kuldi nganti tekan singa. Mangsa panggawéan pangujian iku minangka kuburané nabi goroh saka Betel, kang wis ngubur nabi saka Yehuda sing ora manut ana ing kuburané dhéwé.</w:t>
      </w:r>
    </w:p>
    <w:p>
      <w:pPr>
        <w:pStyle w:val="ArticleBody"/>
        <w:jc w:val="left"/>
      </w:pPr>
      <w:r>
        <w:rPr>
          <w:rFonts w:ascii="Javanese Text" w:hAnsi="Javanese Text" w:eastAsia="Javanese Text" w:cs="Javanese Text"/>
        </w:rPr>
        <w:t>Kratoné Yerobeam, kang digambarake minangka pepadhaning palsu saka karaton Yéhuda, panggonané Yerusalem lan padaleman suci, nggambarake umat Protestan ing sajarah Millerit, kang wis dudu umaté Gusti Allah manèh. Wong-wong mau kelangan tetenger prasetyané antarané 11 Agustus 1840 lan lawang kang katutup tanggal 22 Oktober 1844. Sajarah iku salaras karo 9/11 nganti tekan hukum Minggu, lan mulané nabi Yéhuda kang ora manut dikubur ing kuburan kang padha karo para Protestan murtad, kang digambarake déning nabi goroh saka Bètèl.</w:t>
      </w:r>
    </w:p>
    <w:p>
      <w:pPr>
        <w:pStyle w:val="ArticleBody"/>
        <w:jc w:val="left"/>
      </w:pPr>
      <w:r>
        <w:rPr>
          <w:rFonts w:ascii="Javanese Text" w:hAnsi="Javanese Text" w:eastAsia="Javanese Text" w:cs="Javanese Text"/>
        </w:rPr>
        <w:t>Sakabèhé, Raja Yosia iku raja kang becik, nanging pancèn séda ing Megiddo, sawijining panrapan kang cetha lan langsung marang Armagedon. Panjenengané nyimpang awit nampik piwelingé Nekho. Nekho, raja Mesir, lan mulané raja ing kidul, lagi ana ing lumakuning perang nglawan Babilon, yaiku raja ing lor. Yosia makili wong-wong Yéhuda kang mati ing Armagedon, amarga padha nampik piweling bab peperangan antarane raja ing kidul lan raja ing lor ing Daniel 11:40–45. Pesen iku dadi dhasar nalika 9/11.</w:t>
      </w:r>
    </w:p>
    <w:p>
      <w:pPr>
        <w:pStyle w:val="ArticleBody"/>
        <w:jc w:val="left"/>
      </w:pPr>
      <w:r>
        <w:rPr>
          <w:rFonts w:ascii="Javanese Text" w:hAnsi="Javanese Text" w:eastAsia="Javanese Text" w:cs="Javanese Text"/>
        </w:rPr>
        <w:t>Pangujian kapisan iku telakané malaékat kapisan supaya bali marang dhasar-dhasar.</w:t>
      </w:r>
    </w:p>
    <w:p>
      <w:pPr>
        <w:pStyle w:val="ArticleBody"/>
        <w:jc w:val="left"/>
      </w:pPr>
      <w:r>
        <w:rPr>
          <w:rFonts w:ascii="Javanese Text" w:hAnsi="Javanese Text" w:eastAsia="Javanese Text" w:cs="Javanese Text"/>
        </w:rPr>
        <w:t>Pangujian kapindho iku yaiku panggilan malaékat kapindho supaya misah lan ngrampungaké padaleman suci.</w:t>
      </w:r>
    </w:p>
    <w:p>
      <w:pPr>
        <w:pStyle w:val="ArticleBody"/>
        <w:jc w:val="left"/>
      </w:pPr>
      <w:r>
        <w:rPr>
          <w:rFonts w:ascii="Javanese Text" w:hAnsi="Javanese Text" w:eastAsia="Javanese Text" w:cs="Javanese Text"/>
        </w:rPr>
        <w:t>Ujian katelu iku minangka ujian lakmusé malaékat katelu tumrap segel utawa tandha.</w:t>
      </w:r>
    </w:p>
    <w:p>
      <w:pPr>
        <w:pStyle w:val="ArticleBody"/>
        <w:jc w:val="left"/>
      </w:pPr>
      <w:r>
        <w:rPr>
          <w:rFonts w:ascii="Javanese Text" w:hAnsi="Javanese Text" w:eastAsia="Javanese Text" w:cs="Javanese Text"/>
        </w:rPr>
        <w:t>Pacoban ingkang kapisan punika pacoban tumrap dhasar-dhasar, lan ing taun 2024 kirang langkung setengah saking para ingkang melu patemon Zoom bab Sabat nilar amargi namung satunggal pasulayan doktrinal ingkang dipun-gambaraken wonten ing bagan 1843. Pasulayan punika ngenani pralambang ingkang netepaken wahyu umatipun Allah ing dinten-dinten pungkasan. Kontroversi Millerite punika ndadosaken para Protestan ngaku bilih Antiochus Epiphanes, utawi Islam, punika kakuwatan ingkang ngluhuraken piyambakipun, lan lajeng rubuh, kangge netepaken wahyu wonten ing ayat kaping patbelas saking Daniel sewelas.</w:t>
      </w:r>
    </w:p>
    <w:p>
      <w:pPr>
        <w:pStyle w:val="ArticleScripture"/>
        <w:jc w:val="left"/>
      </w:pPr>
      <w:r>
        <w:rPr>
          <w:rFonts w:ascii="Javanese Text" w:hAnsi="Javanese Text" w:eastAsia="Javanese Text" w:cs="Javanese Text"/>
        </w:rPr>
        <w:t>Lan ing wektu-wektu iku bakal ana akèh wong nglawan ratu ing sisih kidul; uga para perampog saka bangsamu bakal ngluhuraké awaké dhéwé kanggo netepaké wahyu iku; nanging wong-wong mau bakal tiba. Daniel 11:14.</w:t>
      </w:r>
    </w:p>
    <w:p>
      <w:pPr>
        <w:pStyle w:val="ArticleBody"/>
        <w:jc w:val="left"/>
      </w:pPr>
      <w:r>
        <w:rPr>
          <w:rFonts w:ascii="Javanese Text" w:hAnsi="Javanese Text" w:eastAsia="Javanese Text" w:cs="Javanese Text"/>
        </w:rPr>
        <w:t>Punapa Islam utawi Antiochus Epiphanes punika para rampoging umating Paduka, utawi punapa Roma, kados ingkang dipunmangertosi déning Miller. Miller sampun mangertos bilih kakuwatan ingkang ndadosaken sepi saking paganisme lan kapapaan, kalih-kalihipun punika kakuwatan ingkang ngluhuraken dhirinipun piyambak, ingkang rubuh, lan ingkang dados para rampoging umating Allah. Argumentasi punika dipunwakili wonten ing bagan ingkang “dipunarah déning astaning Allah, lan boten kenging dipunowahi,” lan punika satunggal-tunggalipun gambaran wonten ing salah satunggaling méjanipun Habakuk ingkang nandhani satunggaling prastawa ingkang boten gadhah rujukan langsung wonten ing Sabda kenabian. Rujukan wonten ing bagan punika kanggé nyorot argumentasi dhasar punika minangka pralambang kakuwatan misahaken saking Sabda kenabianipun Allah.</w:t>
      </w:r>
    </w:p>
    <w:p>
      <w:pPr>
        <w:pStyle w:val="ArticleBody"/>
        <w:jc w:val="left"/>
      </w:pPr>
      <w:r>
        <w:rPr>
          <w:rFonts w:ascii="Javanese Text" w:hAnsi="Javanese Text" w:eastAsia="Javanese Text" w:cs="Javanese Text"/>
        </w:rPr>
        <w:t>Ing taun 2024, kira-kira separo saka golongan Zoom padha metu amarga pangerten sing kliru manawa Amerika Sarékat iku sing netepaké wahyu kasebut, lan dudu Roma, kaya kang wis dibélani kanthi trep déning para Millerit.</w:t>
      </w:r>
    </w:p>
    <w:p>
      <w:pPr>
        <w:pStyle w:val="ArticleBody"/>
        <w:jc w:val="left"/>
      </w:pPr>
      <w:r>
        <w:rPr>
          <w:rFonts w:ascii="Javanese Text" w:hAnsi="Javanese Text" w:eastAsia="Javanese Text" w:cs="Javanese Text"/>
        </w:rPr>
        <w:t>Pangresikan sing diwiwiti ing taun 2023, diwiwiti nalika Sang Kristus lumebu ing kamar kanthi tampiné, lan tampi iku yaiku pangandika-pangandikané bebener. Nalika Panjenengané lumebu ing kamaré, kamar iku suwung tanpa wong, mula Panjenengané ngangkat swara ana ing ara-ara samun kanggo nyawisaké dalaning Pangéran. Swara iku kanggo nyawisaké dalan tumrap Utusaning Prajanjian supaya dumadakan rawuh ing Pedalemané; yaiku Pedalemané kang kagungané wong satus patang puluh papat éwu.</w:t>
      </w:r>
    </w:p>
    <w:p>
      <w:pPr>
        <w:pStyle w:val="ArticleBody"/>
        <w:jc w:val="left"/>
      </w:pPr>
      <w:r>
        <w:rPr>
          <w:rFonts w:ascii="Javanese Text" w:hAnsi="Javanese Text" w:eastAsia="Javanese Text" w:cs="Javanese Text"/>
        </w:rPr>
        <w:t>Banjur ing taun 2024, ujian kang kapisan, ujian bab dhasar-dhasar, ujian babagan sapa kang netepake wahyu—wahyu iku kang ngesahake sisahan. Wahyu internal kang ngesahake sisahan iku yaiku wahyu bab Kristus ing pasal sepuluh, lan wahyu eksternal iku yaiku wahyu kang ditetepake déning antikristus, lan antikristus iku Roma. Wahyu internal bab Kristus lan wahyu eksternal bab antikristus. Pangesahan iku sawijining mapan ing sajroning kayekten, loro-loroné kanthi rohani lan intelektual; lan wahyu internal ing pasal sepuluh iku rohani, déné wahyu eksternal ing pasal sewelas iku intelektual. Pangerten lan pengalaman kang cocog tumrap kaloro wahyu iku dadi sarat kang dibutuhake tumrap sapa waé kang arep disahake, kaya déné Daniel nggambarake ana ing ayat kapisan saka Daniel pasal sepuluh.</w:t>
      </w:r>
    </w:p>
    <w:p>
      <w:pPr>
        <w:pStyle w:val="ArticleScripture"/>
        <w:jc w:val="left"/>
      </w:pPr>
      <w:r>
        <w:rPr>
          <w:rFonts w:ascii="Javanese Text" w:hAnsi="Javanese Text" w:eastAsia="Javanese Text" w:cs="Javanese Text"/>
        </w:rPr>
        <w:t>Ing taun katelu pamaréntahané Koresy, ratu ing Pèrsia, ana sawijining prakara kaandharaké marang Dhanièl, kang jenengé uga sinebut Bèltésazar; lan prakara iku bener, nanging wektu kang katetepaké iku dawa; lan dhèwèké mangertèni prakara iku, sarta nduwèni pangerten bab sesanti mau. Daniel 10:1.</w:t>
      </w:r>
    </w:p>
    <w:p>
      <w:pPr>
        <w:pStyle w:val="ArticleBody"/>
        <w:jc w:val="left"/>
      </w:pPr>
      <w:r>
        <w:rPr>
          <w:rFonts w:ascii="Javanese Text" w:hAnsi="Javanese Text" w:eastAsia="Javanese Text" w:cs="Javanese Text"/>
        </w:rPr>
        <w:t>Uji alfa tumrap dhasar-dhasar iku ana ing ayat patbelas saka Daniel sewelas, lan iku minangka sawijining paralel karo uji dhasar sing padha tumrap para Millerit, lan uji iku dadi siji-sijiné pasulayan saka sajarah Millerit sing kawewakili ing dhuwur méja kang para jaga Habakuk didhawuhi nulis lan njlentrehaké kanthi cetha. Uji dhasar taun 2024 iku yaiku mudhuné malaékat kapisan, kaya kang kawewakili déning 11 Agustus 1840, 1888, lan 9/11.</w:t>
      </w:r>
    </w:p>
    <w:p>
      <w:pPr>
        <w:pStyle w:val="ArticleBody"/>
        <w:jc w:val="left"/>
      </w:pPr>
      <w:r>
        <w:rPr>
          <w:rFonts w:ascii="Javanese Text" w:hAnsi="Javanese Text" w:eastAsia="Javanese Text" w:cs="Javanese Text"/>
        </w:rPr>
        <w:t>Malaékat iku uga wis tumurun minangka Mikhaèl, awit Mikhaèl iku kang ngwungokaké Musa, kang bebarengan karo Élia wis diwungokaké ing dina pungkasan taun 2023. Kawungokan iku dilambangaké déning Yéhezkièl minangka kang kalakon lumantar sawijining wangsit bab patang angin, kang déning Sister White sinebut jaran murka kang katetepaké, yaiku Islam tanggal 11 Agustus 1840 lan 9/11. Ujian alfa iku minangka pangujian dhasar tumrap wahyu lahiriah. Ujian omega bakal dadi wahyu puncak panutup kang batiniah.</w:t>
      </w:r>
    </w:p>
    <w:p>
      <w:pPr>
        <w:pStyle w:val="ArticleBody"/>
        <w:jc w:val="left"/>
      </w:pPr>
      <w:r>
        <w:rPr>
          <w:rFonts w:ascii="Javanese Text" w:hAnsi="Javanese Text" w:eastAsia="Javanese Text" w:cs="Javanese Text"/>
        </w:rPr>
        <w:t>Yagéné kok ana alpha lan omega sing banjur diterusaké déning ujian katelu? Iki pancèn perkara sing lagi dakidentifikasi. Wahyu ujian eksternal alpha taun 2024 iku ujian kapisan saka telung ujian. Ujian dhasar iku kudu kasil diliwati supaya bisa melu ing ujian omega capstone. Loro ujian mau nduwèni sipat kenabian sing béda tinimbang ujian katelu. Ujian katelu iku sawijining ujian lakmus sing nduduhaké apa calon iku satemené wis kasil ngliwati rong langkah sadurungé.</w:t>
      </w:r>
    </w:p>
    <w:p>
      <w:pPr>
        <w:pStyle w:val="ArticleBody"/>
        <w:jc w:val="left"/>
      </w:pPr>
      <w:r>
        <w:rPr>
          <w:rFonts w:ascii="Javanese Text" w:hAnsi="Javanese Text" w:eastAsia="Javanese Text" w:cs="Javanese Text"/>
        </w:rPr>
        <w:t>Ujian kapisan iku dhasar, lan ujian kapindho iku padaleman suci kang wis rampung. Dhasaring padaleman suci dipasang sajroning sajarah dhawuh kapisan kanggo metu saka Babil. Ing sajarah dhawuh kapindho padaleman suci iku dirampungaké. Dhawuh katelu béda, awit ana ing dhawuh iku, kadhaulatan nasional Yehuda dibalèkaké, maringi marang wong-wong mau wewenang kanggo nuntut pidana-pidana sipil lan agama. Pangadilan dibalèkaké ing dhawuh katelu. Ing taun 2024, ujian alfa kang dadi dhasar misahaké wong-wong sing ana ing kamar kang meh kosong sacara virtual kagungané wong lanang sikat rereged.</w:t>
      </w:r>
    </w:p>
    <w:p>
      <w:pPr>
        <w:pStyle w:val="ArticleBody"/>
        <w:jc w:val="left"/>
      </w:pPr>
      <w:r>
        <w:rPr>
          <w:rFonts w:ascii="Javanese Text" w:hAnsi="Javanese Text" w:eastAsia="Javanese Text" w:cs="Javanese Text"/>
        </w:rPr>
        <w:t>Ujian omega iku nalika pasamuwané Allah wis rampung, kaya dilambangaké déning capstone kang dipasang ing panggonané. Rampungé padaleman suci iku yaiku pasamuwan kang menang, kang diadegaké nalika alang-alang wis disingkiraké. Rampungé padaleman suci ing impèné Miller dumadi nalika permata-permata mau dibuwang bali menyang peti kang luwih gedhé, “tanpa ana rekasa kang katon saka wong sing mbuwangaké mau.” Sawisé Miller ngenali wong mawa sikat rereget sing mbuwang permata-permata mau menyang peti kang luwih gedhé, piyambakipun mungkasi paseksènipun nganggo tembung-tembung iki: “Aku sesambat amarga kabungahan banget, lan sesambat mau nggugah aku.”</w:t>
      </w:r>
    </w:p>
    <w:p>
      <w:pPr>
        <w:pStyle w:val="ArticleBody"/>
        <w:jc w:val="left"/>
      </w:pPr>
      <w:r>
        <w:rPr>
          <w:rFonts w:ascii="Javanese Text" w:hAnsi="Javanese Text" w:eastAsia="Javanese Text" w:cs="Javanese Text"/>
        </w:rPr>
        <w:t>Gatekna manawa panguwuh sora Miller kang nggugah iku diparingi kakuwatan déning “kabungahan.” Kabungahan iku minangka pralambang tumrap wong-wong ing Yoèl sing nduwèni “anggur anyar,” lan “isin” tumiba marang para peminum anggur liyané sing wis katetepaké kapisah saka anggur anyar iku. Panguwuh Tengah Wengi kang nggugah Miller, ngetutaké sawisé wong sing nggawa sikat rereget nguncalké permata-permata mau menyang peti kang luwih gedhé. Peti kang luwih gedhé iku kebak permata-permata sing wis kapisah saka sampah lan diuncalké menyang peti iku, kang iku bebarengan minangka padalemané wong satus patang puluh papat éwu, lan minangka piwulangé Panguwuh Tengah Wengi. Padaleman iku kasampurnakaké ing pranatan kapindho, utawa malaékat kapindho, utawa ujian kapindho lan omega. Ing impené Miller, ujian omega iku dipralambangaké nalika jendhéla-jendhéla swarga kabukak.</w:t>
      </w:r>
    </w:p>
    <w:p>
      <w:pPr>
        <w:pStyle w:val="ArticleScripture"/>
        <w:jc w:val="left"/>
      </w:pPr>
      <w:r>
        <w:rPr>
          <w:rFonts w:ascii="Javanese Text" w:hAnsi="Javanese Text" w:eastAsia="Javanese Text" w:cs="Javanese Text"/>
        </w:rPr>
        <w:t>Lan aku krungu kaya swaraning wong akèh banget, lan kaya swaraning banyu akèh, lan kaya swaraning gludhug-gludhug kang rosa, padha ngandika: Haleluya; awit Pangéran Allah Kang Mahakuwaos mrentah. Sumangga kita padha bungah lan rena, sarta ngluhuraké Panjenengané; awit palakrama Sang Cempé wis tekan, lan garwané wus nyawisaké awaké. Lan marang dhèwèké kaparingaké supaya nganggo mori alus, resik lan putih; awit mori alus iku kabeneraning para suci. Lan panjenengané ngandika marang aku, Tulisen, Rahayu wong-wong kang katimbalan menyang pésta palakrama Sang Cempé. Lan panjenengané ngandika marang aku, Iki pangandikaning Allah kang sejati. Wahyu 19:6–9.</w:t>
      </w:r>
    </w:p>
    <w:p>
      <w:pPr>
        <w:pStyle w:val="ArticleBody"/>
        <w:jc w:val="left"/>
      </w:pPr>
      <w:r>
        <w:rPr>
          <w:rFonts w:ascii="Javanese Text" w:hAnsi="Javanese Text" w:eastAsia="Javanese Text" w:cs="Javanese Text"/>
        </w:rPr>
        <w:t>Ing tanggal 22 Oktober 1844, “papat rawuhipun Kristus” kasembadan, lan saben rawuhipun ingkang papat punika kasembadan kanthi langkung sampurna manèh ing hukum Minggu ingkang enggal rawuh. Panjenenganipun rawuh minangka Utusaning Prajanjian, minangka kasembadaning panyucèn lan panyaringaning para wong Lèwi ing Maleakhi telu. Panjenenganipun rawuh kanggé nampi karajan minangka kasembadaning Daniel 7:13. Panjenenganipun rawuh kanggé nyucekaken pasamuwan suci minangka kasembadaning Daniel 8:14, lan Panjenenganipun ugi rawuh dhateng palakrama. Palakrama punika kalampahan nalika pangantèn putri sampun nyawisaken dhirinipun piyambak.</w:t>
      </w:r>
    </w:p>
    <w:p>
      <w:pPr>
        <w:pStyle w:val="ArticleScripture"/>
        <w:jc w:val="left"/>
      </w:pPr>
      <w:r>
        <w:rPr>
          <w:rFonts w:ascii="Javanese Text" w:hAnsi="Javanese Text" w:eastAsia="Javanese Text" w:cs="Javanese Text"/>
        </w:rPr>
        <w:t>“‘Nalika wohé wis metu, sanalika iku uga dheweke nglebokaké arit, amarga mangsané panèn wis tekan.’ Kristus lagi ngentosi kanthi gegayuhan kang banget tumrap kawujudan diri-Né piyambak ana ing pasamuwan-Né. Nalika watak Kristus wis kawujudaké kanthi sampurna ana ing umaté, nalika semana Panjenengané bakal rawuh kanggo ngakoni wong-wong mau dadi kagungan-Né piyambak.” Christ’s Object Lessons, 69.</w:t>
      </w:r>
    </w:p>
    <w:p>
      <w:pPr>
        <w:pStyle w:val="ArticleBody"/>
        <w:jc w:val="left"/>
      </w:pPr>
      <w:r>
        <w:rPr>
          <w:rFonts w:ascii="Javanese Text" w:hAnsi="Javanese Text" w:eastAsia="Javanese Text" w:cs="Javanese Text"/>
        </w:rPr>
        <w:t>Miturut inspirasi, “jagad iki mung bisa dipèngeti” kanthi “nyumurupi para priya lan para wanita” kang kagungan segel Allah sajroning krisis angger-angger dina Minggu.</w:t>
      </w:r>
    </w:p>
    <w:p>
      <w:pPr>
        <w:pStyle w:val="ArticleScripture"/>
        <w:jc w:val="left"/>
      </w:pPr>
      <w:r>
        <w:rPr>
          <w:rFonts w:ascii="Javanese Text" w:hAnsi="Javanese Text" w:eastAsia="Javanese Text" w:cs="Javanese Text"/>
        </w:rPr>
        <w:t>“Pakaryané Roh Suci iku ngyakinaké jagad bab dosa, bab kabeneran, lan bab pangadilan. Jagad mung bisa dipèngeti lumantar ndeleng wong-wong kang pracaya marang kayektèn kasucèkaké déning kayektèn, tumindak manut asas-asas kang luhur lan suci, sarta nuduhaké kanthi teges lan ing pangertèn kang luhur garis pamisah antarané wong-wong kang netepi pepakoné Allah lan wong-wong kang ngidak-idak pepakon mau ing sangisoring sikilé. Kasucèkan déning Roh nandhakaké bedané antarané wong-wong kang nduwèni meteriné Allah lan wong-wong kang ngreksa dina palèrèman palsu. Nalika mangsa pangriksaan iku teka, bakal katuduh kanthi cetha apa tandhané kéwan iku. Ya iku ngetepi dina Minggu. Wong-wong kang sawisé wis krungu kayektèn, isih terus nganggep dina iki suci, padha nggawa pratandhané manungsa duraka, kang ngira bisa ngowahi mangsa lan pepakon.” Bible Training School, December 1, 1903.</w:t>
      </w:r>
    </w:p>
    <w:p>
      <w:pPr>
        <w:pStyle w:val="ArticleBody"/>
        <w:jc w:val="left"/>
      </w:pPr>
      <w:r>
        <w:rPr>
          <w:rFonts w:ascii="Javanese Text" w:hAnsi="Javanese Text" w:eastAsia="Javanese Text" w:cs="Javanese Text"/>
        </w:rPr>
        <w:t>Nalika sang penganten putri nyawisake awake, mangsa panèn wus tumeka. Panèn iku diwiwiti kanthi nglumpukake sesajèn gandum woh kawitan, kang kaangkat minangka sesajèn unjukan lambaing panji. Kawitan, woh-wohan pisanan, yaiku satus patang puluh papat ewu ing kitab Wahyu, padha diklumpukake; banjur wedhus grombolan liyané, yaiku wong akèh banget. Panji iku tentarané kang rosa, lan tentarané kang rosa iku kaagemi mori alus putih resik. Ing pahargyan bebrayan, padalemané satus patang puluh papat ewu iku wis kasampurnakake luwih dhisik sadurunge paukumaning angger-angger Minggu, lan padaleman mau dudu mung pethi agengé Miller, nanging uga pasamuwan kang unggul, kang nduwèni sakabèhé peparing, kalebu rohing panguwucalan.</w:t>
      </w:r>
    </w:p>
    <w:p>
      <w:pPr>
        <w:pStyle w:val="ArticleScripture"/>
        <w:jc w:val="left"/>
      </w:pPr>
      <w:r>
        <w:rPr>
          <w:rFonts w:ascii="Javanese Text" w:hAnsi="Javanese Text" w:eastAsia="Javanese Text" w:cs="Javanese Text"/>
        </w:rPr>
        <w:t>Lan aku tumungkul ana ing ngarsaning sikilé kanggo nyembah marang panjenengané. Nanging panjenengané ngandika marang aku: “Aja kok tindakaké mangkono; aku iki mung kancamu sesadulur ing pangawula, lan uga kalebu para sedulurmu kang nyekel paseksèné Gusti Yésus; sembaha marang Gusti Allah; awit paseksèné Gusti Yésus iku rohing wangsit.” Wahyu 19:10.</w:t>
      </w:r>
    </w:p>
    <w:p>
      <w:pPr>
        <w:pStyle w:val="ArticleBody"/>
        <w:jc w:val="left"/>
      </w:pPr>
      <w:r>
        <w:rPr>
          <w:rFonts w:ascii="Javanese Text" w:hAnsi="Javanese Text" w:eastAsia="Javanese Text" w:cs="Javanese Text"/>
        </w:rPr>
        <w:t>Satus patang puluh papat èwu iku yaiku wong-wong kang nduwèni paseksèné Gusti Yésus, lan paseksèné Gusti Yésus katuduhaké “baris demi baris” ana ing Alkitab uga ing Roh Ramalan. Nalika gerakan Laodikia saka satus patang puluh papat èwu malih dadi gerakan Filadelfia saka satus patang puluh papat èwu, kabèh mau bakal nggunakaké metodhe baris demi baris kanggo nyawisaké paseksèné. Paseksèn iku minangka gabungan saka rah ilahi lan paseksèn manungsa.</w:t>
      </w:r>
    </w:p>
    <w:p>
      <w:pPr>
        <w:pStyle w:val="ArticleScripture"/>
        <w:jc w:val="left"/>
      </w:pPr>
      <w:r>
        <w:rPr>
          <w:rFonts w:ascii="Javanese Text" w:hAnsi="Javanese Text" w:eastAsia="Javanese Text" w:cs="Javanese Text"/>
        </w:rPr>
        <w:t>Lan wong-wong mau ngalahaké dhèwèké marga saka getihé Sang Cempé, lan marga saka tembung paseksèné wong-wong mau; lan wong-wong mau ora nresnani nyawané nganti tumeka pati. Wahyu 12:11.</w:t>
      </w:r>
    </w:p>
    <w:p>
      <w:pPr>
        <w:pStyle w:val="ArticleBody"/>
        <w:jc w:val="left"/>
      </w:pPr>
      <w:r>
        <w:rPr>
          <w:rFonts w:ascii="Javanese Text" w:hAnsi="Javanese Text" w:eastAsia="Javanese Text" w:cs="Javanese Text"/>
        </w:rPr>
        <w:t>Kasaksèné kamanungsan kang kasawijèkaké karo getihing Kaallahan iku yaiku kasaksèn Musa lan Sang Cempen. Musa iku kamanungsan, alfa tumrap getihing Kaallahané Sang Cempen omega. Kabèh peparing dipulihaké sanalika sang manten wadon ndadèkaké awaké siyap, lan minangka bala gedhé kang kaprasandhang mori alus putih, dhèwèké njupuk papané minangka panji-panjiing wadya bala Pangéran kang maju. Laku perang iku diwiwiti nalika sang manten wadon wus kasiyapaké lan kaprasandhang putih, yaiku nalika cawisaning swarga kabukak, kaya dene ing pangimpèné Miller.</w:t>
      </w:r>
    </w:p>
    <w:p>
      <w:pPr>
        <w:pStyle w:val="ArticleScripture"/>
        <w:jc w:val="left"/>
      </w:pPr>
      <w:r>
        <w:rPr>
          <w:rFonts w:ascii="Javanese Text" w:hAnsi="Javanese Text" w:eastAsia="Javanese Text" w:cs="Javanese Text"/>
        </w:rPr>
        <w:t>Lan aku weruh swarga kabukak, lan lah, ana jaran putih; lan Panjenengané kang nunggang ing ndhuwuré katimbalan Setya lan Bener, lan kanthi kabeneran Panjenengané ngadili lan nindakaké perang. Mripaté kaya geni murub, lan ing endhasé ana akèh makutha; lan Panjenengané kagungan asma kang katulis, kang ora ana wong siji waé sumurup, kajaba Panjenengané piyambak. Lan Panjenengané ngagem jubah kang kacelup ing getih; lan asmané katimbalan Sang Sabda Allah. Lan wadya-bala kang ana ing swarga padha ndhèrèk Panjenengané nunggang jaran-jaran putih, padha ngagem mori alus, putih lan resik. Lan saka tutuké medal pedhang landhep, supaya kanthi iku Panjenengané nggebag bangsa-bangsa; lan Panjenengané bakal mrentah wong-wong mau nganggo teken wesi; lan Panjenengané nginjak papan panggilingan anggur saka kakèhaning bebendu lan paukumané Allah Kang Mahakwasa. Lan ing jubahé lan ing pupuné ana asma katulis, RATUNING PARA RATU, LAN PANGERANING PARA PANGERAN. Wahyu 19:11–16.</w:t>
      </w:r>
    </w:p>
    <w:p>
      <w:pPr>
        <w:pStyle w:val="ArticleBody"/>
        <w:jc w:val="left"/>
      </w:pPr>
      <w:r>
        <w:rPr>
          <w:rFonts w:ascii="Javanese Text" w:hAnsi="Javanese Text" w:eastAsia="Javanese Text" w:cs="Javanese Text"/>
        </w:rPr>
        <w:t>Nalika wong kang nggawa sikat rereget mlebu ing kamar kang kothong lan mbukak jendhéla-jendhéla, panjenengané nglumpukaké permata-permata mau lan nyawuraké menyang ing peti omega kang luwih gedhé. James White mesthi bakal mratélakaké yèn permata-permata iku yaiku umaté Allah, nanging William Miller bakal ngandhani kowé yèn pralambang-pralambang iku nduwèni teges luwih saka siji, lan permata-permata iku nglambangaké ora mung kayektèn-kayektèn dhasar kang kasebar, nanging uga permata-permata kang kasebar ana ing makutha kang diangkat munggah, kang makili Kratoning kamulyané Kristus.</w:t>
      </w:r>
    </w:p>
    <w:p>
      <w:pPr>
        <w:pStyle w:val="ArticleScripture"/>
        <w:jc w:val="left"/>
      </w:pPr>
      <w:r>
        <w:rPr>
          <w:rFonts w:ascii="Javanese Text" w:hAnsi="Javanese Text" w:eastAsia="Javanese Text" w:cs="Javanese Text"/>
        </w:rPr>
        <w:t>Lan Pangeran Yehuwah, Gusti Allahé, bakal nylametaké wong-wong mau ing dina iku kaya pepanthané umaté dhéwé; amarga wong-wong mau bakal kaya watu-watu ing makutha, kang kaangkat kaya panji-panji ana ing tanahé. Zakharia 9:16.</w:t>
      </w:r>
    </w:p>
    <w:p>
      <w:pPr>
        <w:pStyle w:val="ArticleBody"/>
        <w:jc w:val="left"/>
      </w:pPr>
      <w:r>
        <w:rPr>
          <w:rFonts w:ascii="Javanese Text" w:hAnsi="Javanese Text" w:eastAsia="Javanese Text" w:cs="Javanese Text"/>
        </w:rPr>
        <w:t>Omega lan ujian kapindho sawisé ujian alpha dhasar nalika Roma netepaké wahyu iku, yaiku ujian omega puncak watu panutup. Iku minangka ngrampungaké ujian padaleman suci, kang ndhisiki ujian litmus katelu, yaiku pangadilan. Ujian iku ngresiki loro golongan wong sing ngabekti, siji saka sijiné, misahaké wong-wong wicaksana lan wong-wong bodho adhedhasar lenga, yaiku pekabaran, utawa kaya dene Sister White nandhesaké ing komentaré bab papan pangibadah ing Kapernaum—“tembung-tembung kayekten.”</w:t>
      </w:r>
    </w:p>
    <w:p>
      <w:pPr>
        <w:pStyle w:val="ArticleBody"/>
        <w:jc w:val="left"/>
      </w:pPr>
      <w:r>
        <w:rPr>
          <w:rFonts w:ascii="Javanese Text" w:hAnsi="Javanese Text" w:eastAsia="Javanese Text" w:cs="Javanese Text"/>
        </w:rPr>
        <w:t>Kapernaum punika papan ing pundi, miturut Yohanes 6:66, Gusti Yesus kelangan cacah murid ingkang paling kathah ing satunggal wekdal, lan para murid punika boten nate wangsul malih. Minangka ujian pemuridan ingkang paling ageng ing jamanipun Kristus, Kapernaum dados pralambang ujian omega tumrap pemuridan ing jamanipun Kristus, ingkang salajengipun dados tipe tumrap ujian omega pemuridan wonten ing prosès pangujian tigang langkah ingkang kawiwitan ing taun 2023. Ing Kapernaum, ujian punika kaandharaken lumantar Roti Saking Swarga, lan punika nedahaken kagagalanipun tiyang-tiyang Yahudi wonten ing konteks boten sagedipun mangertos ramalan, amargi boten kersa nampi bilih nalika Gusti Yesus ngandika bab prekawis-prekawis alamiah, punika kedah dipunmangertosi wonten ing panganggèn rohaniah.</w:t>
      </w:r>
    </w:p>
    <w:p>
      <w:pPr>
        <w:pStyle w:val="ArticleBody"/>
        <w:jc w:val="left"/>
      </w:pPr>
      <w:r>
        <w:rPr>
          <w:rFonts w:ascii="Javanese Text" w:hAnsi="Javanese Text" w:eastAsia="Javanese Text" w:cs="Javanese Text"/>
        </w:rPr>
        <w:t>Kita badhé nerusaké prakara-prakara punika wonten ing artikel salajengipun.</w:t>
      </w:r>
    </w:p>
    <w:p>
      <w:pPr>
        <w:pStyle w:val="ArticleScripture"/>
        <w:jc w:val="left"/>
      </w:pPr>
      <w:r>
        <w:rPr>
          <w:rFonts w:ascii="Javanese Text" w:hAnsi="Javanese Text" w:eastAsia="Javanese Text" w:cs="Javanese Text"/>
        </w:rPr>
        <w:t>“Piwucalé Kristus ana ing sinagoga bab rotiing kauripan iku dadi titik balik sajroning sajarahé Yudas. Panjenengané krungu pangandikané, ‘Kajaba kowé padha mangan dagingé Putraning Manungsa, lan ngombé getihé, kowé ora duwé urip ana ing kowé.’ Yokanan 6:53. Panjenengané weruh yèn Kristus lagi nyaosaké kabecikan rohani, dudu kabecikan kadonyan. Dhèwèké nganggep awaké dhéwé nduwèni pamawas adoh, lan ngira yèn dhèwèké bisa weruh manawa Gusti Yésus ora bakal oleh pakurmatan, lan yèn Panjenengané ora bisa maringi kalenggahan luhur marang para pandhèrèké. Dhèwèké mutusaké ora bakal nyawijèkaké awaké dhéwé banget cedhak karo Kristus nganti ora bisa nyingkir. Dhèwèké bakal ngawasi. Lan pancèn dhèwèké ngawasi.”</w:t>
      </w:r>
    </w:p>
    <w:p>
      <w:pPr>
        <w:pStyle w:val="ArticleScripture"/>
        <w:jc w:val="left"/>
      </w:pPr>
      <w:r>
        <w:rPr>
          <w:rFonts w:ascii="Javanese Text" w:hAnsi="Javanese Text" w:eastAsia="Javanese Text" w:cs="Javanese Text"/>
        </w:rPr>
        <w:t>“Wiwit wektu kuwi piyambakipun ngandharaké mamang sing mbingungaké para murid. …” The Desire of Ages, 719.</w:t>
      </w:r>
    </w:p>
    <w:p>
      <w:pPr>
        <w:pStyle w:val="ArticleHeading"/>
        <w:jc w:val="left"/>
      </w:pPr>
      <w:r>
        <w:rPr>
          <w:rFonts w:ascii="Javanese Text" w:hAnsi="Javanese Text" w:eastAsia="Javanese Text" w:cs="Javanese Text"/>
        </w:rPr>
        <w:t>Pangujian Kaping Sepisan</w:t>
      </w:r>
    </w:p>
    <w:p>
      <w:pPr>
        <w:pStyle w:val="ArticleScripture"/>
        <w:jc w:val="left"/>
      </w:pPr>
      <w:r>
        <w:rPr>
          <w:rFonts w:ascii="Javanese Text" w:hAnsi="Javanese Text" w:eastAsia="Javanese Text" w:cs="Javanese Text"/>
        </w:rPr>
        <w:t>Pandangane Gusti Yesus kang diparingake marang Yudas sing mentingake awake dhewe iku ndadekake dheweke yakin manawa Sang Guru wus nembus lamisane, lan wus maos tabiate kang asor lan nistha. Iki dadi piwulang kang luwih langsung tinimbang apa wae kang tau ditampane Yudas sadurunge. Marga saka iku dheweke dadi kasurung nesu, lan kanthi mangkono lawang kabukak, saéngga Iblis mlebu nguwasani pikirane. Tinimbang mratobat, dheweke ngrancang piwales. Kecucuk déning pangawruh bab dosane, lan kasurung nganti edan awit kaluputane wis kawiyak, dheweke ngadeg saka ing méja, banjur lunga menyang kratoné Imam Agung, ing kono dheweke nemoni pasamuwaning dhéwan wis padha kumpul. Dheweke kasurupan déning roh Iblis, lan tumindak kaya wong kang wus ilang akal. Ganjaran kang dijanjèkaké kanggo ngulungaké Sang Guru yaiku telung puluh dhuwit pérak; lan kanthi rega kang luwih cilik tinimbang reganing kothak lenga jebad mau, dheweke ngedol Sang Juru Slamet.</w:t>
      </w:r>
    </w:p>
    <w:p>
      <w:pPr>
        <w:pStyle w:val="ArticleScripture"/>
        <w:jc w:val="left"/>
      </w:pPr>
      <w:r>
        <w:rPr>
          <w:rFonts w:ascii="Javanese Text" w:hAnsi="Javanese Text" w:eastAsia="Javanese Text" w:cs="Javanese Text"/>
        </w:rPr>
        <w:t>Ing roh lan laku, akèh wong padha kaya Yudas. Sajrone ana meneng waé bab titik lelara ing wataké, ora katon ana memungsuhan kang kabuka; nanging manawa wong-wong mau ditegur, paiting ati ngebaki atiné. Youth Instructor, 12 Juli 1900.</w:t>
      </w:r>
    </w:p>
    <w:p>
      <w:pPr>
        <w:pStyle w:val="ArticleHeading"/>
        <w:jc w:val="left"/>
      </w:pPr>
      <w:r>
        <w:rPr>
          <w:rFonts w:ascii="Javanese Text" w:hAnsi="Javanese Text" w:eastAsia="Javanese Text" w:cs="Javanese Text"/>
        </w:rPr>
        <w:t>Ujian Kapindho</w:t>
      </w:r>
    </w:p>
    <w:p>
      <w:pPr>
        <w:pStyle w:val="ArticleScripture"/>
        <w:jc w:val="left"/>
      </w:pPr>
      <w:r>
        <w:rPr>
          <w:rFonts w:ascii="Javanese Text" w:hAnsi="Javanese Text" w:eastAsia="Javanese Text" w:cs="Javanese Text"/>
        </w:rPr>
        <w:t>“Sadurungé Paskah, Yudas wus kaping pindho ketemu karo para imam lan para ahli Torèt, lan wus ngukuhaké prajanjèn kanggo masrahaké Gusti Yésus menyang tangané wong-wong mau.... Yudas saiki rumangsa nesu déning tumindak Kristus nalika ngumbahi sikilé para murid-muridé. Manawa Yésus bisa ngasoraké Sarirané mangkono, pikiré, Panjenengané ora bisa dadi Ratuné Israèl. Saben pangarep-arep tumrap kaluhuran kadonyan ana ing kratoning donya kang sauntara wis sirna. Yudas rumangsa yakin yèn ora ana apa-apa kang bisa kauntungaké saka ngetutaké Kristus. Sawisé weruh Panjenengané ngasoraké Sarirané, miturut panemuné, Yudas saya mantep ing ancasé kanggo nyélaki Panjenengané lan ngakoni yèn dhèwèké wis kaapusi. Panjenengané kasurupan déning dhemit, lan banjur netepaké tekadé kanggo ngrampungaké pakaryan kang wis disarujuki, yaiku ngiyanati Gustiné.” The Desire of Ages, 645.</w:t>
      </w:r>
    </w:p>
    <w:p>
      <w:pPr>
        <w:pStyle w:val="ArticleHeading"/>
        <w:jc w:val="left"/>
      </w:pPr>
      <w:r>
        <w:rPr>
          <w:rFonts w:ascii="Javanese Text" w:hAnsi="Javanese Text" w:eastAsia="Javanese Text" w:cs="Javanese Text"/>
        </w:rPr>
        <w:t>Kaputusan Pungkasan</w:t>
      </w:r>
    </w:p>
    <w:p>
      <w:pPr>
        <w:pStyle w:val="ArticleScripture"/>
        <w:jc w:val="left"/>
      </w:pPr>
      <w:r>
        <w:rPr>
          <w:rFonts w:ascii="Javanese Text" w:hAnsi="Javanese Text" w:eastAsia="Javanese Text" w:cs="Javanese Text"/>
        </w:rPr>
        <w:t>Kanthi gumun lan bingung merga tujuwane kabukak, Yudas enggal tangi arep ninggalake kamar iku. “Banjur Gusti Yesus ngandika marang dheweke: Apa kang koktindakaké, enggal tindakna.... Sawisé nampani suapan iku, dheweke sanalika metu: lan wektu iku wengi.” Wengi tenan tumrap si pengkhianat nalika dheweke mbalik saka Sang Kristus menyang pepeteng ing njaba.</w:t>
      </w:r>
    </w:p>
    <w:p>
      <w:pPr>
        <w:pStyle w:val="ArticleScripture"/>
        <w:jc w:val="left"/>
      </w:pPr>
      <w:r>
        <w:rPr>
          <w:rFonts w:ascii="Javanese Text" w:hAnsi="Javanese Text" w:eastAsia="Javanese Text" w:cs="Javanese Text"/>
        </w:rPr>
        <w:t>“Nganti tumindak iki katindakake, Yudas durung ngluwihi kamungkinan kanggo mratobat. Nanging nalika dheweke nilar ngarsané Gustiné lan para murid kancané, putusan pungkasan wus katetepaké. Dheweke wus ngliwati wates pungkasan.”</w:t>
      </w:r>
    </w:p>
    <w:p>
      <w:pPr>
        <w:pStyle w:val="ArticleScripture"/>
        <w:jc w:val="left"/>
      </w:pPr>
      <w:r>
        <w:rPr>
          <w:rFonts w:ascii="Javanese Text" w:hAnsi="Javanese Text" w:eastAsia="Javanese Text" w:cs="Javanese Text"/>
        </w:rPr>
        <w:t>Sang Yesus wis nduduhaké kasabaran kang nggumunaké sajrone pananggulangané marang jiwa kang kagodha iki. Ora ana apa-apa kang bisa katindakaké kanggo nylametaké Yudas sing nganti kaparingan. Sawisé kaping pindho dhèwèké gawe prajanjian kanggo ngulungaké Gustiné, Yesus isih maringi kalodhangan supaya mratobat. Kanthi maos ancas rahasia ing sajroning ati sang pengkhianat, Kristus maringaké marang Yudas bukti pungkasan kang ngyakinaké bab kaallahané. Iki tumrap murid palsu mau dadi panguwuh pungkasan supaya mratobat. Ora ana panyuwunan siji waé sing bisa katindakaké déning manah Kristus kang ilahi-manungsa sing nganti disisihaké. Gelombang sih-rahmat, kang dibalèkaké déning gumunggung kang wangkot, bali manèh kanthi pasang katresnan kang luwih rosa kanggo nelukaké. Nanging sanadyan kaget lan giris merga kaluputané kababar, Yudas malah saya mantep tekadé. Saka pésta sakramèn mau dhèwèké banjur metu kanggo ngrampungaké pakaryan pangulungane.</w:t>
      </w:r>
    </w:p>
    <w:p>
      <w:pPr>
        <w:pStyle w:val="ArticleScripture"/>
        <w:jc w:val="left"/>
      </w:pPr>
      <w:r>
        <w:rPr>
          <w:rFonts w:ascii="Javanese Text" w:hAnsi="Javanese Text" w:eastAsia="Javanese Text" w:cs="Javanese Text"/>
        </w:rPr>
        <w:t>Nalika ngucapaké bilai marang Yudas, Kristus uga kagungan ancas kawelasan tumrap para muridé. Kanthi mekaten Panjenengané maringi marang wong-wong mau bukti puncak babagan kamasihané minangka Mesias. “Aku ngandhani kowé sadurungé kedadéan iku kelakon,” pangandikané, “supaya, manawa iku wus kelakon, kowé padha pracaya yèn AKULAH IKI.” Manawa Yésus tetep meneng, katingal kaya ora mangertèni apa kang bakal tumiba marang Panjenengané, para murid bisa uga ngira yèn Guruné ora kagungan pangawikan ilahi ngenani prakara kang bakal kelakon, lan yèn Panjenengané katempuh déning kaéranan sarta kaulungaké menyang tangané gerombolan wong durjana kang arep matèni. Setaun sadurungé kuwi, Yésus wus ngandhani para murid yèn Panjenengané wis milih wong rolas, lan yèn salah sijiné iku dhemit. Saiki pangandikané marang Yudas, kang nuduhaké yèn panggawéné cidra iku wis kawuningana kanthi temenan déning Guruné, bakal nguwataké pracayané para pandhèrèk Kristus kang satya sajroning asoré Panjenengané. Lan nalika Yudas wus tekan ing pungkasané kang nggegirisi, wong-wong mau bakal kelingan marang bilai kang wis diucapaké Yésus marang wong kang ngulungaké Panjenengané.”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Telung Puluh Pitu</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