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дөчин долоо</w:t>
      </w:r>
    </w:p>
    <w:p>
      <w:pPr>
        <w:pStyle w:val="ArticleSubtitle"/>
        <w:jc w:val="left"/>
      </w:pPr>
      <w:r>
        <w:rPr>
          <w:rFonts w:ascii="Arial" w:hAnsi="Arial" w:eastAsia="Arial" w:cs="Arial"/>
        </w:rPr>
        <w:t>Америкийн улс төрийг төлөвшүүлэхэд шашны хөдөлгөөнүүдийн гүйцэтгэсэн үүрэг: Пэт Робертсоноос Христийн Эвсэл хүртэл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2024-03-20</w:t>
      </w:r>
    </w:p>
    <w:p>
      <w:pPr>
        <w:pStyle w:val="ArticleBody"/>
        <w:jc w:val="left"/>
      </w:pPr>
      <w:r>
        <w:rPr>
          <w:rFonts w:ascii="Times New Roman" w:hAnsi="Times New Roman" w:eastAsia="Times New Roman" w:cs="Times New Roman"/>
        </w:rPr>
        <w:t>Бид өмнөх өгүүллээ дараах догол мөрөөр төгсгөсөн:</w:t>
      </w:r>
    </w:p>
    <w:p>
      <w:pPr>
        <w:pStyle w:val="ArticleScripture"/>
        <w:jc w:val="left"/>
      </w:pPr>
      <w:r>
        <w:rPr>
          <w:rFonts w:ascii="Times New Roman" w:hAnsi="Times New Roman" w:eastAsia="Times New Roman" w:cs="Times New Roman"/>
        </w:rPr>
        <w:t>“Спиритизмээр илэрхийлэгдэх гайхамшиг үйлдэх хүч нь Бурханд бус, харин хүнд дуулгавартай байхаас илүүтэйгээр Бурханд дуулгавартай байхыг сонгогсдын эсрэг нөлөөгөө үзүүлэх болно. Сүнснүүдээс ирэх мэдэгдлүүд нь Ням гаргийг няцаагчдыг өөрсдийн алдаанд итгүүлэхийн тулд Бурхан тэднийг илгээсэн хэмээн тунхаглаж, улс орны хуулиудыг Бурханы хууль мэт даган биелүүлэх ёстой гэж батлах болно. Тэд дэлхий дэх агуу их ёс бус явдалд гашуудан, ёс суртахууны доройтсон байдал нь Ням гаргийг гутаан доромжилсноос үүдэлтэй гэсэн шашны багш нарын гэрчлэлийг дэмжих болно. Тэдний гэрчлэлийг хүлээн авахаас татгалзсан бүхний эсрэг өдөөгдөх уур хилэн агуу их байх болно.” Агуу Тэмцэл, 589, 590.</w:t>
      </w:r>
    </w:p>
    <w:p>
      <w:pPr>
        <w:pStyle w:val="ArticleBody"/>
        <w:jc w:val="left"/>
      </w:pPr>
      <w:r>
        <w:rPr>
          <w:rFonts w:ascii="Times New Roman" w:hAnsi="Times New Roman" w:eastAsia="Times New Roman" w:cs="Times New Roman"/>
        </w:rPr>
        <w:t>“Ёс суртахууны доройтсон байдал нь Ням гаргийг гутаан доромжлосноос үүдэлтэй” хэмээх шашны багш нарын гэрчлэл нь Америкийн Нэгдсэн Улсад нарны шүтлэгийг албадан хэрэгжүүлэхэд хүргэдэг түүхийн нэгэн тэмдэглэгээ мөн. Америкийн телевизийн евангелист, Christian Broadcasting Network (CBN) болон Christian Coalition-ы үүсгэн байгуулагч Пэт Робертсон 1988 онд Бүгд Найрамдах Намын анхан шатны сонгуульд Америкийн Нэгдсэн Улсын Ерөнхийлөгчид нэр дэвшсэн. Робертсоны сонгуулийн кампанит ажил нь консерватив христийн сонгогчдыг дайчлан нэгтгэх, мөн түүний евангелийн итгэл үнэмшилтэй нийцсэн нийгэм, ёс суртахууны асуудлуудыг дэмжихэд төвлөрч байв. Төгсгөлийн цаг үед, 1989 онд, эцсийн найман ерөнхийлөгчийн эхнийх нь түүхэнд, Christian Coalition-ы удирдагч бөгөөд үүсгэн байгуулагч ерөнхийлөгчид нэр дэвшсэн. Рейганы ерөнхийлөгчийн түүх нь Бүгд Найрамдах Намын сүүлчийн ерөнхийлөгчийн түүхийг төлөөлөн хэв шинжлэнэ.</w:t>
      </w:r>
    </w:p>
    <w:p>
      <w:pPr>
        <w:pStyle w:val="ArticleBody"/>
        <w:jc w:val="left"/>
      </w:pPr>
      <w:r>
        <w:rPr>
          <w:rFonts w:ascii="Times New Roman" w:hAnsi="Times New Roman" w:eastAsia="Times New Roman" w:cs="Times New Roman"/>
        </w:rPr>
        <w:t>Бурханы шүүлтүүд тун удахгүй *The Great Controversy*-ийн өмнөх эшлэлд өгүүлсэн нөхцөл байдлыг бүрдүүлэх гэж байгаа бөгөөд энэ нь Christian Coalition-ы үйл ажиллагаатай зэрэгцэн нийцдэг. Christian Coalition нь засгийн жолоог атгаж буй хүмүүсийн шийдвэрлэж чаддаггүй гэж Систер Уайт тодорхойлсон ёс суртахууны болон нийгмийн асуудлуудыг шийдвэрлэхийн тулд бий болсон юм. Рейганы түүхэн цаг үед Christian Coalition нь тун ойрын ирээдүйд гарах адил төрлийн хөдөлгөөнийг төлөөлдөг. Зөгнөлийн хувьд Christian Coalition нь 1880-аад болон 1890-ээд онуудад Blair Bills-тэй холбоотой Ням гаргийн хуулийн хямралын үеийн National Reform Movement-аар хэвшин дүрслэгдсэн байв. National Reform Movement нь 1888 онд байгуулагдсан бөгөөд Систер Уайт өөрийн бичвэрүүддээ тэр хөдөлгөөнийг онцгойлон авч үзсэн юм.</w:t>
      </w:r>
    </w:p>
    <w:p>
      <w:pPr>
        <w:pStyle w:val="ArticleScripture"/>
        <w:jc w:val="left"/>
      </w:pPr>
      <w:r>
        <w:rPr>
          <w:rFonts w:ascii="Times New Roman" w:hAnsi="Times New Roman" w:eastAsia="Times New Roman" w:cs="Times New Roman"/>
        </w:rPr>
        <w:t>“Бурханы ард түмнийг агуу их хямрал хүлээж байна. Дэлхийг ч бас хямрал хүлээж байна. Бүх үеийн туршид тохиосон тэмцлүүдийн дундаас хамгийн онцгой чухал тэмцэл яг бидний өмнө тулж ирээд байна. Бид эш үзүүллэгийн үгийн эрх мэдэлд тулгуурлан дөч гаруй жилийн турш айсуй хэмээн тунхаглаж ирсэн үйл явдлууд одоо бидний нүдний өмнө өрнөж байна. Мөс чанарын эрх чөлөөг хязгаарлах Үндсэн хуульд нэмэлт, өөрчлөлт оруулах асуудал аль хэдийн улсын хууль тогтоогчдын өмнө тавигдаад байна. Ням гаргийг сахиулах асуудал үндэсний хэмжээнд сонирхол, ач холбогдол бүхий асуудлын нэг болоод байна. Энэ хөдөлгөөний үр дүн юу байхыг бид сайн мэднэ. Харин бид энэ үр дагаварт бэлэн байна уу? Өөрсдийн өмнө буй аюулын талаар хүмүүст сэрэмжлүүлэг өгөх үүргийг Бурхан бидэнд даатгасан; бид тэр үүргээ үнэнчээр биелүүлсэн үү?”</w:t>
      </w:r>
    </w:p>
    <w:p>
      <w:pPr>
        <w:pStyle w:val="ArticleScripture"/>
        <w:jc w:val="left"/>
      </w:pPr>
      <w:r>
        <w:rPr>
          <w:rFonts w:ascii="Times New Roman" w:hAnsi="Times New Roman" w:eastAsia="Times New Roman" w:cs="Times New Roman"/>
        </w:rPr>
        <w:t>“Ням гаргийн сахилгыг албадан мөрдүүлэх энэ хөдөлгөөнд оролцож буй хүмүүсийн дунд хүртэл, энэхүү үйлдлийн дараа ямар үр дагавар гарахыг сохроор үл харагчид олон байна. Тэд өөрсдөө шашин шүтэх эрх чөлөөний эсрэг шууд цохилт өгч байгаагаа хардаггүй. Библийн Амралтын өдрийн шаардлагыг, мөн Ням гаргийн байгуулал тулгуурлаж буй хуурамч суурийг хэзээ ч ойлгож үзээгүй хүмүүс олон бий. Шашны хууль тогтоомжийг дэмжсэн аливаа хөдөлгөөн нь үнэн хэрэгтээ, олон зууны турш мөс чанарын эрх чөлөөний эсрэг тууштай дайтаж ирсэн папын засагт буулт хийж буй үйлдэл мөн. Ням гаргийг сахих явдал нь өөрийгөө Христийн шашны байгуулал хэмээн нэрлэдэг боловч “ёс бусын нууц”-д оршин тогтнохоо өртэй; түүнийг албадан мөрдүүлэх нь Ромын шашинтны үзлийн хамгийн тулгын чулуу болсон зарчмуудыг бодитоор хүлээн зөвшөөрөх явдал болно. Манай улс Ням гаргийн хууль батлан гаргах замаар төрийнхөө үндсэн зарчмуудаас ийнхүү няцвал, Протестантизм энэ үйлдлээрээ папын шашинтай гар нийлүүлэх болно; энэ нь идэвхтэй дарангуйлал руу дахин үсрэн орох боломжоо удаан хугацаанд шунан хүлээж ирсэн тэрхүү дарангуйлалд амь оруулахаас өөр юу ч биш юм.”</w:t>
      </w:r>
    </w:p>
    <w:p>
      <w:pPr>
        <w:pStyle w:val="ArticleScripture"/>
        <w:jc w:val="left"/>
      </w:pPr>
      <w:r>
        <w:rPr>
          <w:rFonts w:ascii="Times New Roman" w:hAnsi="Times New Roman" w:eastAsia="Times New Roman" w:cs="Times New Roman"/>
        </w:rPr>
        <w:t>“Шашны хууль тогтоох эрх мэдлийг хэрэгжүүлж буй Үндэсний Шинэтгэлийн хөдөлгөөн бүрэн төлөвшсөн үедээ өнгөрсөн эринүүдэд ноёрхож байсан тэр л адил тэвчишгүй байдал ба дарлалыг илэрхийлэн харуулах болно. Тэр үед хүний зөвлөлүүд Бурханы онц эрхийг өөртөө аван, дарангуй хүчээрээ мөс чанарын эрх чөлөөг няцалж байв; мөн тэдний тушаалд эсэргүүцсэн хүмүүсийн араас хорих ял, цөллөг, үхэл дагалдаж байлаа. Хэрэв папын шашин буюу түүний зарчмууд дахин хуульчлагдан эрх мэдэлд хүрвэл, нийтэд түгсэн төөрөгдлүүдэд буулт хийхийн тулд мөс чанар болон үнэнийг золиослохгүй хүмүүсийн эсрэг хавчлагын гал дахин дүрэлзэн асах болно. Энэ хорон муу хэрэг бодит болохын даваан дээр байна.</w:t>
      </w:r>
    </w:p>
    <w:p>
      <w:pPr>
        <w:pStyle w:val="ArticleScripture"/>
        <w:jc w:val="left"/>
      </w:pPr>
      <w:r>
        <w:rPr>
          <w:rFonts w:ascii="Times New Roman" w:hAnsi="Times New Roman" w:eastAsia="Times New Roman" w:cs="Times New Roman"/>
        </w:rPr>
        <w:t>“Бурхан бидэнд өмнө маань буй аюулуудыг харуулсан гэрлийг өгсөн байхад, түүнийг ард түмний өмнө авчрахын тулд өөрсдийн чадлын хэрээр бүхий л хүчин чармайлтаа гаргахыг үл ойшоовол, Түүний мэлмийн өмнө бид хэрхэн гэмгүйгээр зогсож чадах вэ? Энэ асар чухал асуудалтай тэднийг анхааруулгагүйгээр нүүр тулахад нь орхин, бид сэтгэл хангалуун байж чадах уу?</w:t>
      </w:r>
    </w:p>
    <w:p>
      <w:pPr>
        <w:pStyle w:val="ArticleScripture"/>
        <w:jc w:val="left"/>
      </w:pPr>
      <w:r>
        <w:rPr>
          <w:rFonts w:ascii="Times New Roman" w:hAnsi="Times New Roman" w:eastAsia="Times New Roman" w:cs="Times New Roman"/>
        </w:rPr>
        <w:t>Бурханы хуулийг хүний хуулиудаар хүчингүй болгож буй энэ үед, түүнийг хамгаалахын төлөө бидний өмнө шоронд хоригдох, эд хөрөнгөө алдах, цаашлаад амь насаа хүртэл өгөх эрсдэлтэй, тасралтгүй тэмцэл оршиж байна. Ийм нөхцөлд энх тайван, эв зохицлын төлөө хэмээн ертөнцийн бодлого нь улсын хуулиудад гаднаа нийцэн захирагдахыг ятгах болно. Мөн зарим нь ийм замыг Судраас хүртэл тулган шаардах болно: «Хүн бүр дээд эрх мэдэлтнүүдэд захирагдаг. … Байгаа эрх мэдлүүд нь Бурханаар тогтоогдсон юм.»</w:t>
      </w:r>
    </w:p>
    <w:p>
      <w:pPr>
        <w:pStyle w:val="ArticleScripture"/>
        <w:jc w:val="left"/>
      </w:pPr>
      <w:r>
        <w:rPr>
          <w:rFonts w:ascii="Times New Roman" w:hAnsi="Times New Roman" w:eastAsia="Times New Roman" w:cs="Times New Roman"/>
        </w:rPr>
        <w:t>“Харин өнгөрсөн үеүүдэд Бурханы зарц нарын явсан замнал ямар байсан бэ? Шавь нар Христийг, мөн цовдлогдсон Түүнийг, Түүний амилалтын дараа номлон тунхаглахад эрх баригчид тэдэнд Есүсийн нэрээр цаашид огт ярихгүй, заахгүй байхыг тушаав. «Гэвч Петр, Иохан хоёр тэдэнд хариулан: Та нарт Бурханаас илүүтэйгээр дуулгавартай байх нь Бурханы мэлмийд зөв эсэхийг өөрсдөө шүүгтүн. Учир нь бид үзсэн, сонссон зүйлсээ ярихгүй байж үл чадна» гэв. Тэд Христээр дамжих авралын сайн мэдээг үргэлжлүүлэн номлож, Бурханы хүч тэр мэдээнд гэрчлэв.” Гэрчлэлүүд, 5-р боть, 711–713.</w:t>
      </w:r>
    </w:p>
    <w:p>
      <w:pPr>
        <w:pStyle w:val="ArticleBody"/>
        <w:jc w:val="left"/>
      </w:pPr>
      <w:r>
        <w:rPr>
          <w:rFonts w:ascii="Times New Roman" w:hAnsi="Times New Roman" w:eastAsia="Times New Roman" w:cs="Times New Roman"/>
        </w:rPr>
        <w:t>Бурханы шүүлтүүд АНУ-ын нийгэм, эдийн засаг, шашны хүрээнд тийм нэгэн нөхцөл байдлыг бий болгохын ирмэгт байна; энэ нь шашны удирдагчдыг, 1880-аад болон 1890-ээд онуудад хэв шинжээрээ илэрч байсанчлан, мөн 1989 онд төгсгөлийн цагийг тэмдэглэсэн ерөнхийлөгчийн түүхэнд дахин давтагдсанчлан, нийтийн ёс суртахууны сэргэлтийг уриалж эхлэх логик үндсийг бүрдүүлнэ. “Агуу хямрал Бурханы ард түмнийг хүлээж байна. Хямрал ертөнцийг хүлээж байна.” Уайт эгч хоёр асуулт тавьдаг: “Бурхан бидэнд өмнө байгаа аюулуудыг харуулсан гэрлийг өгсөн байхад, бид үүнийг ард түмний өмнө авчрахын тулд өөрсдийн эрх мэдэл доторх бүхий л хүчин чармайлтыг гаргахыг үл тоомсорловол, Түүний мэлмийд хэрхэн гэмгүй байж чадах билээ? Тэдэнд энэ асар чухал асуудалтай анхааруулгагүйгээр нүүр тулахыг зөвшөөрөөд сэтгэл хангалуун байж чадах уу?”</w:t>
      </w:r>
    </w:p>
    <w:p>
      <w:pPr>
        <w:pStyle w:val="ArticleBody"/>
        <w:jc w:val="left"/>
      </w:pPr>
      <w:r>
        <w:rPr>
          <w:rFonts w:ascii="Times New Roman" w:hAnsi="Times New Roman" w:eastAsia="Times New Roman" w:cs="Times New Roman"/>
        </w:rPr>
        <w:t>Бидний өмнө буй аюулуудыг харуулсан ямар гэрэл байсан бэ, мөн хэрэв огт гэрэл байгаагүй бол, тэр анхааруулгын мэдээг хэзээ ч сонсоогүй байхад нь, анхааруулгын мэдээ дэвшүүлэн хүргээгүйн төлөө хайрлагч Бурхан Өөрийн ард түмнийг хэрхэн хариуцлагад татаж чадах билээ? Эрхэм Уншигч аа, та эдгээр өгүүллээр илэрхийлэгдсэн гэрлийн төлөө хариуцлага хүлээх болно.</w:t>
      </w:r>
    </w:p>
    <w:p>
      <w:pPr>
        <w:pStyle w:val="ArticleBody"/>
        <w:jc w:val="left"/>
      </w:pPr>
      <w:r>
        <w:rPr>
          <w:rFonts w:ascii="Times New Roman" w:hAnsi="Times New Roman" w:eastAsia="Times New Roman" w:cs="Times New Roman"/>
        </w:rPr>
        <w:t>Эдгээр өгүүллүүдэд гарч буй Ардчилсан намын луу хүч, Бүгд Найрамдах намын хуурамч эш үзүүлэгчийн хүч, папын эрх мэдэл, Ислам, мөн Лаодикийн Адвентист сүм, түүнчлэн шууд утгаараа Израилийн шинж чанарын тухай онцгой тодорхойлолтууд нь эрх мэдэл баригчдын хувьд үзэн ядалтын үг хэллэг хэмээн тооцогдох боловч, эдгээр нь мөр дээр мөр тавих аргачлалаар баталгаажсан Бурханы Үгийн мэдээ мөн бөгөөд, тэрхүү мөрүүд нь Бурханы шүүлтүүд удахгүй нэмэгдэж, давтамжаараа улам эрчимжих гэж байгааг хашхиран тунхаглаж байна.</w:t>
      </w:r>
    </w:p>
    <w:p>
      <w:pPr>
        <w:pStyle w:val="ArticleBody"/>
        <w:jc w:val="left"/>
      </w:pPr>
      <w:r>
        <w:rPr>
          <w:rFonts w:ascii="Times New Roman" w:hAnsi="Times New Roman" w:eastAsia="Times New Roman" w:cs="Times New Roman"/>
        </w:rPr>
        <w:t>Зөгнөлөөр авч үзвэл, төгсгөлийн цагийн яг өмнөх түүхэн үед, 1989 онд нэгдэн бүрэлдсэн Христийн эвсэл нь зөвхөн 1880-аад он болон 1890-ээд онтой хийх зэрэгцүүллээс илүү гүн ач холбогдолтой хэрэглээг агуулж байна. Бидний сая иш татсан Цагаан эгчийн хэсэгт тэрээр спиритизмыг Сатан дэлхийг олзлон авах хоёр аргын нэг хэмээн тодорхойлоод, дараа нь түүний үйлдэх гайхамшгуудын талаар хэдэн үг зориулан өгүүлдэг.</w:t>
      </w:r>
    </w:p>
    <w:p>
      <w:pPr>
        <w:pStyle w:val="ArticleBody"/>
        <w:jc w:val="left"/>
      </w:pPr>
      <w:r>
        <w:rPr>
          <w:rFonts w:ascii="Times New Roman" w:hAnsi="Times New Roman" w:eastAsia="Times New Roman" w:cs="Times New Roman"/>
        </w:rPr>
        <w:t>1988 оны сонгуулийн дараа, өөрөөр хэлбэл Христийн Эвсэл гарч ирсний дараа, луугийн хүрээнд, араатны хүрээнд, мөн хуурамч эш үзүүлэгчийн хүрээнд сатанлаг гайхамшгуудын асар хүчтэй илрэл гарсан. Эдгээр үзэгдлүүдийг зөв уялдуулан ойлгох нь чухал бөгөөд учир нь тэдгээр нь удахгүй Америкийн Нэгдсэн Улсад гарах Ням гаргийн хуулийн дараа Христийн дүр эсгэн гарч ирэх Сатаны ирэлтийг бэлгэдэн төлөөлдөг.</w:t>
      </w:r>
    </w:p>
    <w:p>
      <w:pPr>
        <w:pStyle w:val="ArticleBody"/>
        <w:jc w:val="left"/>
      </w:pPr>
      <w:r>
        <w:rPr>
          <w:rFonts w:ascii="Times New Roman" w:hAnsi="Times New Roman" w:eastAsia="Times New Roman" w:cs="Times New Roman"/>
        </w:rPr>
        <w:t>Католицизмын хүрээнд 1990-ээд онд дэлхий нийт өөрийгөө онгон Мариа хэмээн нэрлүүлсэн дүр үзэгдлүүдийг, түүнтэй хамт гэгээнтнүүдийн цус урсгаж буй мэт хөшөөнүүдийн гайхамшгууд, тэнгэрт үзэгдэх дүрслэлүүдийн гайхамшгууд, үүлгүй тэнгэрээс цэцгийн дэлбээ асгарч буй мэт үзэгдэл, мөн түүнтэй адил бусад утгагүй сатанлаг гайхамшгуудыг ажиглан харсан билээ. Тэр үед дэлхийн өнцөг булан бүрээс мянга мянган хүний мөргөлүүд олноор үйлдэгдэж, хүмүүс эдгээр үйл явдлаар хэрэгжсэн төөрөгдөлд татагдан орж байв. Тэдгээрийн тухай номууд бичигдэж, сэтгүүлчид мөрдөн шалгаж, Time, Newsweek зэрэг сэтгүүлүүд эдгээрийг нүүр хуудсандаа нийтэлж байлаа.</w:t>
      </w:r>
    </w:p>
    <w:p>
      <w:pPr>
        <w:pStyle w:val="ArticleBody"/>
        <w:jc w:val="left"/>
      </w:pPr>
      <w:r>
        <w:rPr>
          <w:rFonts w:ascii="Times New Roman" w:hAnsi="Times New Roman" w:eastAsia="Times New Roman" w:cs="Times New Roman"/>
        </w:rPr>
        <w:t>Луугийн хаанчлалын хүрээнд Энэтхэгийн хиндү шүтээнүүд, шүтээний аман дээр тавьсан халбага эсвэл өргөлийн ундаатай хундаганаас уун буй мэтээр, сатанлаг гайхамшгуудыг үзүүлсэн юм. Энэтхэгийн нэгэн жижиг тосгонд эхэлсэн энэ үзэгдэл Египетийн мэлхийнүүдийн адил бүх улс даяар тархав. BBC телевизийн мэдээ энэ үзэгдлийн талаар тайлбар нэвтрүүлэг хийсэн бөгөөд, төгсгөлд нь нэмэн дурдсан мэтээр, BBC-ийн телевизийн сурвалжлагч: “Хэрэв бид маргааш Лондоны музейд очоод хиндү шүтээнүүдийн нэгэнд нэг аяга сүү өргөвөл юу болох бол гэж би гайхаж байна” хэмээн асуулт тавив. Маргааш оройн мэдээгээр яг тэр сурвалжлагч Лондоны музейд байгааг харуулсан бөгөөд, камер эргэлдэж байх зуур тэрээр том хиндү шүтээнд нэг аяга сүү өргөв. Хундага шүтээний уруулд хүрмэгц сүү тэр даруй шүтээн дотор сорогдон орсон юм.</w:t>
      </w:r>
    </w:p>
    <w:p>
      <w:pPr>
        <w:pStyle w:val="ArticleBody"/>
        <w:jc w:val="left"/>
      </w:pPr>
      <w:r>
        <w:rPr>
          <w:rFonts w:ascii="Times New Roman" w:hAnsi="Times New Roman" w:eastAsia="Times New Roman" w:cs="Times New Roman"/>
        </w:rPr>
        <w:t>Америкийн уугуул индианчуудын зөгнөлүүдтэй холбоотой спиритизмын хүрээнд “Гайхамшиг” хэмээн алдаршсан цагаан бизон 1994 оны 8 дугаар сарын 20-нд Висконсин мужийн Жейнсвиллийн ойролцоох Дэйв, Валери Хайдэр нарын фермд төржээ. Гайхамшиг цагаан үстэй төрсөн бөгөөд түүний төрлийг зарим хүн Уугуул Америкчуудын нэгэн зөгнөлийн биелэлт хэмээн үзсэн байна. Уугуул Америкчуудын олон янзын уламжлалд цагаан бизон төрөхийг нэгдэл, энх тайван, сүнслэг шинэчлэлийг бэлгэддэг ариун бөгөөд онцгой ач холбогдолтой үйл явдал гэж үздэг. Гайхамшиг олны анхаарлыг өргөнөөр татаж, олон хүний хувьд найдвар болон сүнслэг ач холбогдлын бэлгэ тэмдэг болжээ. Цагаан бизоны зөгнөлийн уг сурвалжийг мөшгөн үзвэл, энэ нь уугуул Америкчуудын спиритист шашны хамгийн ариун шүтээнтэй шууд холбоотой бөгөөд учир нь цагаан бизоны анхны түүхэнд л “энхийн гаанс” тухайн соёлд анх нэвтэрсэн юм.</w:t>
      </w:r>
    </w:p>
    <w:p>
      <w:pPr>
        <w:pStyle w:val="ArticleBody"/>
        <w:jc w:val="left"/>
      </w:pPr>
      <w:r>
        <w:rPr>
          <w:rFonts w:ascii="Times New Roman" w:hAnsi="Times New Roman" w:eastAsia="Times New Roman" w:cs="Times New Roman"/>
        </w:rPr>
        <w:t>1994 онд урвасан Протестантизмын хуурамч эш үзүүлэгчийн хүрээнд, “Торонтогийн Ерөөл” хэмээн ч мөн нэрлэгддэг Ариун Инээдний хөдөлгөөн 1994 оны 1 дүгээр сард Канадын Онтарио мужийн Торонто хот дахь Toronto Airport Vineyard Church-д (одоогийн нэрээр Catch The Fire Toronto) эхэлсэн. Пастор Жон ба Кэрол Арнотт нарын удирдсан сэргэлтийн цуврал цуглаануудын үеэр хянахын аргагүй инээх үзэгдэл, түүнчлэн сэгсрэгдэх, уйлах, унах, эсвэл амьтдыг дуурайх болон амьтдын дуу авиа гаргах зэрэг бусад илрэлүүд (ихэвчлэн “Сүнсэнд цохигдох” эсвэл “Эзэн дотор согтох” гэж нэрлэгддэг) цуглаанд оролцогсдын дунд илэрч эхэлсэн юм.</w:t>
      </w:r>
    </w:p>
    <w:p>
      <w:pPr>
        <w:pStyle w:val="ArticleBody"/>
        <w:jc w:val="left"/>
      </w:pPr>
      <w:r>
        <w:rPr>
          <w:rFonts w:ascii="Times New Roman" w:hAnsi="Times New Roman" w:eastAsia="Times New Roman" w:cs="Times New Roman"/>
        </w:rPr>
        <w:t>Инээд хөөр болон бусад илрэлүүдийг оролцогчид Ариун Сүнсний оршихуй ба үйлчлэлтэй холбон тайлбарлаж байсан тул уг үзэгдлийг тодорхойлоход “Ариун инээд” гэх нэр томьёо хэрэглэгдэх болсон. Торонто Эйрпорт Винъярд Чуулганы сэргэлтийн цуглаанууд дэлхийн өнцөг булан бүрээс анхаарал, зочдыг татаж, үүний улмаас уг хөдөлгөөн бусад чуулганууд болон хамт олнуудад тархсан юм. Хүмүүс дэлхийн өнцөг булан бүрээс тэрхүү инээдийг мэдрэхээр ирж, өөрсдийн нутаг дахь чуулганууддаа буцан очиход, тэдгээр чуулгануудад мөн адил чөтгөрийн илрэлүүд ихэвчлэн илэрч эхэлдэг байв.</w:t>
      </w:r>
    </w:p>
    <w:p>
      <w:pPr>
        <w:pStyle w:val="ArticleBody"/>
        <w:jc w:val="left"/>
      </w:pPr>
      <w:r>
        <w:rPr>
          <w:rFonts w:ascii="Times New Roman" w:hAnsi="Times New Roman" w:eastAsia="Times New Roman" w:cs="Times New Roman"/>
        </w:rPr>
        <w:t>Пат Робертсон 1960 онд Christian Broadcasting Network (CBN)-ийг үүсгэн байгуулсан. CBN нь Христийн шашны хөтөлбөрт зориулагдсан анхны телевизийн сүлжээнүүдийн нэг байсан бөгөөд АНУ дахь Христийн шашны нэвтрүүлгийн салбарын өсөлтөнд чухал үүрэг гүйцэтгэсэн. Он жилүүдийн туршид CBN нь телевиз, радио, дижитал хэвлэл мэдээллээр дамжуулан хүрээ, нөлөөгөө тэлсээр, дэлхийн хамгийн том Христийн шашны хэвлэл мэдээллийн байгууллагуудын нэг болсон.</w:t>
      </w:r>
    </w:p>
    <w:p>
      <w:pPr>
        <w:pStyle w:val="ArticleBody"/>
        <w:jc w:val="left"/>
      </w:pPr>
      <w:r>
        <w:rPr>
          <w:rFonts w:ascii="Times New Roman" w:hAnsi="Times New Roman" w:eastAsia="Times New Roman" w:cs="Times New Roman"/>
        </w:rPr>
        <w:t>1988 онд тэрээр Christian Coalition-ыг байгуулж, Америкийн Нэгдсэн Улсын ерөнхийлөгчийн албан тушаалд нэр дэвшсэн. Түүний итгэл үнэмшлийн уг сурвалжийг National Reform Movement болон Lord’s Day Alliance-аас улбаатай гэж үздэг. Эдгээр хоёр байгууллага хоёулаа 1888 онд байгуулагдсан бөгөөд Христийн зарчмуудад үндэслэсэн нийгмийн янз бүрийн шинэчлэлийг, тухайлбал архины хэрэглээг хориглох, эмэгтэйчүүдийн сонгуулийн эрхийг, мөн Амралтын өдрийг (Ням гаргийг) амралт ба мөргөлийн өдөр болгон сахихыг дэмжиж байв. Энэхүү хөдөлгөөн нь evangelical Protestantism-ийн нөлөөн дор байсан бөгөөд Библийн зарчмуудаар удирдуулсан “Христийн үндэстэн”-ийг байгуулахыг зорьж байлаа. Robertson нь National Reform Movement болон Lord’s Day Alliance-ын аль алиных нь баримталж байсан тэрхүү ижил зарчмуудыг төлөөлж байв. Ийм учраас тэрээр мөн Regent University-ийг байгуулсан.</w:t>
      </w:r>
    </w:p>
    <w:p>
      <w:pPr>
        <w:pStyle w:val="ArticleBody"/>
        <w:jc w:val="left"/>
      </w:pPr>
      <w:r>
        <w:rPr>
          <w:rFonts w:ascii="Times New Roman" w:hAnsi="Times New Roman" w:eastAsia="Times New Roman" w:cs="Times New Roman"/>
        </w:rPr>
        <w:t>Пэт Робертсон 1977 онд Режент Их Сургуулийг байгуулсан нь Уильям Миллерийн тийнхүү зоригтойгоор эсэргүүцсэн Католик сургаалтай нийцэж байв. Католицизм болон тэрслүү Протестантизм нь, ариусгагдаагүй бусад үр жимснүүдийн хамт, Есүс үнэхээр эргэн ирэхээс өмнө мянган жилийн амар тайван байх болно гэсэн итгэлийг бий болгодог сатанлаг Библийн аргачлалыг хэрэглэдэг. Робертсон өөрийн их сургууль нь Библийн Мянган жилд Христийн мянган жилийн засаглалыг удирдан явуулах хүмүүс болох эрэгтэйчүүд ба эмэгтэйчүүдийг бэлтгэдэг гэж итгэдэг. “Regent” гэх нэр томьёо нь тухайн улсаас гадуур байгаа захирагч буюу хааны өмнөөс төлөөлөгч эсвэл орлогчоор үйл ажиллагаа явуулдаг хүнийг хэлнэ.</w:t>
      </w:r>
    </w:p>
    <w:p>
      <w:pPr>
        <w:pStyle w:val="ArticleBody"/>
        <w:jc w:val="left"/>
      </w:pPr>
      <w:r>
        <w:rPr>
          <w:rFonts w:ascii="Times New Roman" w:hAnsi="Times New Roman" w:eastAsia="Times New Roman" w:cs="Times New Roman"/>
        </w:rPr>
        <w:t>1989 оны төгсгөлийн цаг үеэс өмнө, наад зах нь 1960 оноос эхлэн, 1888 онд Ням гаргийн хууль тогтоомжийг тулган шаардсан байгууллагуудын орчин үеийн дүйцэх хэв шинжүүд түүхийн тавцанд гарч ирсэн юм. 1989 оноос хойш луу, араатан, хуурамч эш үзүүлэгчийн шашны хүрээний бүх гурван бүрэлдэхүүнийг сатанлаг илрэлүүд донсолгосон. Есүс аливаа зүйлийн төгсгөлийг үргэлж өөр нэг зүйлийн эхлэлтэй холбон тодорхойлдог бөгөөд Даниел арван нэгийн дөчдүгээр эшлэл дэх 1989 он буюу “төгсгөлийн цаг үе” нь дөчин нэгдүгээр эшлэл дэх удахгүй ирэх Ням гаргийн хуулиар төгсөх эш үзүүллэгийн нэгэн хугацааг эхлүүлдэг. Тэрхүү Ням гаргийн хууль ирэх үед Сатан Христийг “дүр эсгэн” үзэгдэж, гайхамшиг, эдгэрүүлэлтүүдийн хамт түүний мэхлэлийн титэм болсон үйл хэрэг эхэлдэг.</w:t>
      </w:r>
    </w:p>
    <w:p>
      <w:pPr>
        <w:pStyle w:val="ArticleBody"/>
        <w:jc w:val="left"/>
      </w:pPr>
      <w:r>
        <w:rPr>
          <w:rFonts w:ascii="Times New Roman" w:hAnsi="Times New Roman" w:eastAsia="Times New Roman" w:cs="Times New Roman"/>
        </w:rPr>
        <w:t>Тэр эш үзүүллэгийн үеийг эхлүүлдэг түүх нь Ням гаргийн хуулийг авчрах урвалт протестант хөдөлгөөний ажлыг тодорхойлдог бөгөөд тэр үеийн эхлэл болсон 1989 он үүнийг билэгдэн төлөөлсөн юм. 1989 онд “төмөр хөшиг”-ийн “хана” нурсан бөгөөд энэ үеийн төгсгөлд “Сүм ба төрийн тусгаарлалын хана” нурна. Тэр үеийн эхлэл нь эцсийн найман ерөнхийлөгчийн эхний хоёрыг тэмдэглэдэг. Эхлэл нь папын засаг Зөвлөлт Холбоот Улсад өөрийн дайсан болох атейзмыг дийлснийг, харин төгсгөл нь папын засаг Америкийн Нэгдсэн Улсад өөрийн дайсан болох протестантизмыг дийлснийг тэмдэглэдэг. Эхлэл нь тэр найман ерөнхийлөгчийн эхнийхийг (Бүгд Найрамдах намын) Библийн эш үзүүллэгийн антихристтэй гар нийлүүлснийг тодорхойлдог бөгөөд төгсгөл нь мөн тэр найман ерөнхийлөгчийн сүүлчийнх нь Библийн эш үзүүллэгийн антихристтэй гар нийлүүлэхийг тэмдэглэдэг. Тэр эхний ерөнхийлөгчийг ханыг нураахад хариуцлагатай байсан гэж ойлгодог бөгөөд сүүлчийнх нь ханыг барих нэгэн юм.</w:t>
      </w:r>
    </w:p>
    <w:p>
      <w:pPr>
        <w:pStyle w:val="ArticleBody"/>
        <w:jc w:val="left"/>
      </w:pPr>
      <w:r>
        <w:rPr>
          <w:rFonts w:ascii="Times New Roman" w:hAnsi="Times New Roman" w:eastAsia="Times New Roman" w:cs="Times New Roman"/>
        </w:rPr>
        <w:t>1960 онд орчин үеийн Үндэсний Шинэчлэлийн хөдөлгөөн эхэлж, 1989 оны төгсгөлийн цаг хүртэл үргэлжилсэн. Сонгуулийн дараа сатаны гайхамшгууд эхэлсэн. Ням гаргийн хууль хэрэгжихээс өмнө үндэсний шинэчлэгчдийн эцсийн илрэл улс төрийн толгойгоо дахин өндийлгөнө. Ням гаргийн хуулийн үед сатаны гайхамшигт үйл ажиллагааны цаг ирсэн байдаг. Ням гаргийн хуулиас өмнө, эш үзүүллэгийн зайлшгүй шаардлагаар, зөвхөн Америкийн Нэгдсэн Улсын үндэсний хөгжил цэцэглэлтийг арилгах төдийгүй, мөн тэдгээр шүүлтүүд нь эш үзүүллэгийн зайлшгүй шаардлагаар тийм хүнд, аймшигтай байх ёстой бөгөөд ингэснээр эцсийн үндэсний шинэчлэлийн хөдөлгөөн дэх хүмүүс, өөрөөр хэлбэл Христийн үндсэрхэг үзэлтнүүд, тэдгээр шүүлтийн шалтгааныг өөрсдийнх нь “Эзэний өдөр” хэмээн нэрлэдэг зүйлийг гутаан доромжилж буй иргэд мөн хэмээн тодорхойлох боломжтой болох логик бүрэлдэн тогтоно.</w:t>
      </w:r>
    </w:p>
    <w:p>
      <w:pPr>
        <w:pStyle w:val="ArticleBody"/>
        <w:jc w:val="left"/>
      </w:pPr>
      <w:r>
        <w:rPr>
          <w:rFonts w:ascii="Times New Roman" w:hAnsi="Times New Roman" w:eastAsia="Times New Roman" w:cs="Times New Roman"/>
        </w:rPr>
        <w:t>Бид энэ судалгааг дараагийн өгүүлэлд үргэлжлүүлэх болно.</w:t>
      </w:r>
    </w:p>
    <w:p>
      <w:pPr>
        <w:pStyle w:val="ArticleScripture"/>
        <w:jc w:val="left"/>
      </w:pPr>
      <w:r>
        <w:rPr>
          <w:rFonts w:ascii="Times New Roman" w:hAnsi="Times New Roman" w:eastAsia="Times New Roman" w:cs="Times New Roman"/>
        </w:rPr>
        <w:t>“Хэрэв манай ард түмэн урьдын адил хайнга, үл тоомсорлосон байдлаараа үргэлжлэн байвал, Бурхан Өөрийн Сүнсийг тэдэн дээр асгаж чадахгүй. Тэд Түүнтэй хамтран ажиллахад бэлтгэгдээгүй байна. Тэд нөхцөл байдлыг сэрэмжтэйгээр ухааран ойлгоогүй бөгөөд заналхийлж буй аюулыг ухамсарлахгүй байна. Тэд одоо урьд хожид байгаагүйгээр сонор сэрэмжтэй байж, нэгдмэл үйл ажиллагаа явуулахын хэрэгцээг мэдрэх ёстой.”</w:t>
      </w:r>
    </w:p>
    <w:p>
      <w:pPr>
        <w:pStyle w:val="ArticleScripture"/>
        <w:jc w:val="left"/>
      </w:pPr>
      <w:r>
        <w:rPr>
          <w:rFonts w:ascii="Times New Roman" w:hAnsi="Times New Roman" w:eastAsia="Times New Roman" w:cs="Times New Roman"/>
        </w:rPr>
        <w:t>“Гурав дахь тэнгэрэлчийн онцгой ажил ач холбогдлоороо хараахан үзэгдээгүй байна. Бурхан Өөрийн ард түмнийг өнөөдөр эзэлж буй байр сууриасаа хавьгүй урагш ахисан байхыг хүссэн юм. Харин одоо, тэднийг үйл ажиллагаанд шууд оролцох цаг ирчихээд байхад, тэдэнд хийх бэлтгэл байна. Үндэсний Шинэчлэгчид шашны эрх чөлөөг хязгаарлах арга хэмжээг шаардаж эхлэх үед, манай тэргүүлэх хүмүүс нөхцөл байдлыг соргогоор ойлгон, эдгээр оролдлогыг саармагжуулахын төлөө чин сэтгэлээсээ хөдөлмөрлөх ёстой байсан. Гэрэл манай ард түмнээс—энэ цаг үед тэдэнд хэрэгтэй байсан яг одоогийн үнэнийг—далдлагдсан явдал нь Бурханы тогтоосон журам биш юм. Гурав дахь тэнгэрэлчийн мэдээг тунхаглаж буй манай бүх үйлчлэгчид тэрхүү мэдээ юуг бүрдүүлдгийг үнэхээр ойлгодоггүй. Үндэсний Шинэчлэлийн хөдөлгөөнийг зарим нь тийм өчүүхэн ач холбогдолтой гэж үзсэн тул түүнд ихээхэн анхаарал хандуулах шаардлагагүй гэж бодоод, тэр ч байтугай тийн үйлдэх нь гурав дахь тэнгэрэлчийн мэдээнээс ангид асуудлуудад цаг зарцуулж байна хэмээн хүртэл үзжээ. Манай ах дүүс энэ цаг үеийн яг тэрхүү мэдээг ийнхүү тайлбарласныг Эзэн өршөөн уучлах болтугай.”</w:t>
      </w:r>
    </w:p>
    <w:p>
      <w:pPr>
        <w:pStyle w:val="ArticleScripture"/>
        <w:jc w:val="left"/>
      </w:pPr>
      <w:r>
        <w:rPr>
          <w:rFonts w:ascii="Times New Roman" w:hAnsi="Times New Roman" w:eastAsia="Times New Roman" w:cs="Times New Roman"/>
        </w:rPr>
        <w:t>“Ард түмнийг өнөөгийн цаг үеийн аюулын талаар сэрэмжлүүлэх хэрэгтэй. Харуулууд унтаж байна. Бид олон жилээр хоцорчээ. Гол харуулууд өөрсдөдөө анхаарал тавих яаралтай шаардлагыг мэдэрч байг, эс тэгвээс тэд аюулыг олж харах боломж болгон өөрсдөд нь өгөгдсөн боломжуудаа алдаж болзошгүй.”</w:t>
      </w:r>
    </w:p>
    <w:p>
      <w:pPr>
        <w:pStyle w:val="ArticleScripture"/>
        <w:jc w:val="left"/>
      </w:pPr>
      <w:r>
        <w:rPr>
          <w:rFonts w:ascii="Times New Roman" w:hAnsi="Times New Roman" w:eastAsia="Times New Roman" w:cs="Times New Roman"/>
        </w:rPr>
        <w:t>“Манай чуулганууд дахь удирдах хүмүүс одоо Бурханаас тэдэнд илгээсэн мэдээг хүлээн авч, үйл хэрэгт нэгэн шугамд орохгүй бол, чуулганууд асар их хохирол амсах болно. Харуул сэлэм айсуйг хараад бүрээгээ тодорхой дуурсгавал, эгнээ дагуух ард түмэн анхааруулгыг цуурайтуулж, бүгд мөргөлдөөнд бэлтгэх боломжтой болно. Гэвч дэндүү олонтаа удирдагч эргэлзэн тээнэгэлзэж зогсоод, ‘Хэт яаравчлах хэрэггүй. Алдаа байж магадгүй. Худал түгшүүр дэгдээхгүй байхыг бид анхаарах ёстой’ хэмээн хэлж буй мэт байдаг. Түүний энэ эргэлзээ ба тодорхойгүй байдал нь өөрөө: ‘Амар амгалан, аюулгүй байдал’ гэж хашхирч буй хэрэг юм. Бүү догдол. Бүү түгш. Энэхүү шашны нэмэлт өөрчлөлтийн асуудлыг шаардсанаас хавьгүй хэтрүүлэн авч үзэж байна. Энэ үймээн самуун бүгд намжчихна.’ Ийнхүү тэр Бурханаас илгээгдсэн мэдээг бодитоор үгүйсгэж, чуулгануудыг хөдөлгөн сэрээхээр зориулагдсан анхааруулга үүргээ биелүүлж чадалгүй хоцордог. Харуулын бүрээ тодорхой дуугарахгүй, ард түмэн тулалдаанд бэлтгэдэггүй. Харуул эргэлзээ, саатлаасаа болж сүнснүүд мөхөлд орхигдож, тэдний цусыг өөрийн гараас нэхэгдэх вий гэдгээс сэрэмжлэг.”</w:t>
      </w:r>
    </w:p>
    <w:p>
      <w:pPr>
        <w:pStyle w:val="ArticleScripture"/>
        <w:jc w:val="left"/>
      </w:pPr>
      <w:r>
        <w:rPr>
          <w:rFonts w:ascii="Times New Roman" w:hAnsi="Times New Roman" w:eastAsia="Times New Roman" w:cs="Times New Roman"/>
        </w:rPr>
        <w:t>“Манай нутагт Ням гаргийн хуулийг батлуулахыг бид олон жилийн турш харж, хүлээсээр ирсэн; харин одоо энэ хөдөлгөөн яг бидний дээр ирээд байгаа энэ үед, бид ийн асууя: Энэ хэрэгт манай ард түмэн үүргээ биелүүлэх үү? Шашны эрх, эрх чөлөөгөө хүндэтгэн үздэг хүмүүсийг урагш гарган дуудаж, жишгийг өргөхөд бид тусалж болохгүй гэж үү? Хүнийг бус, Бурханд дуулгавартай байхыг сонгогсод дарлалын гарыг биеэр мэдрэх цаг түргэн ойртож байна. Тэгвэл Түүний ариун тушаалууд хөл дор гишгэгдэж байхад бид дуугүй байснаар Бурхныг гутаах гэж үү?”</w:t>
      </w:r>
    </w:p>
    <w:p>
      <w:pPr>
        <w:pStyle w:val="ArticleScripture"/>
        <w:jc w:val="left"/>
      </w:pPr>
      <w:r>
        <w:rPr>
          <w:rFonts w:ascii="Times New Roman" w:hAnsi="Times New Roman" w:eastAsia="Times New Roman" w:cs="Times New Roman"/>
        </w:rPr>
        <w:t>“Протестант ертөнц хандлагаараа Ромд буулт хийж байх энэ үед, нөхцөл байдлыг ойлгон ухаарч, бидний өмнө буй тэмцлийг жинхэнэ утгаар нь харахын тулд сэрцгээе. Харуулууд эдүгээ дуу хоолойгоо өргөж, энэ цаг үеийн өнөөгийн үнэн болох мэдээг тунхаглаг. Бошиглолын түүхэнд бид хаана явж байгааг ард түмэнд үзүүлж, жинхэнэ протестантизмын сүнсийг сэргээхийг чармайн, ийнхүү удаан хугацааны турш эдэлж ирсэн шашны эрх чөлөөний давуу эрхийн үнэ цэнийг дэлхий дахинд ухамсарлуулахын төлөө хичээцгээе.”</w:t>
      </w:r>
    </w:p>
    <w:p>
      <w:pPr>
        <w:pStyle w:val="ArticleScripture"/>
        <w:jc w:val="left"/>
      </w:pPr>
      <w:r>
        <w:rPr>
          <w:rFonts w:ascii="Times New Roman" w:hAnsi="Times New Roman" w:eastAsia="Times New Roman" w:cs="Times New Roman"/>
        </w:rPr>
        <w:t>“Эцэс ойртсон тул Бурхан биднийг сэрэхийг дууддаг. Тэнгэрийн орднуудад дэлхий дээрх ард түмнийг бидний өмнө удахгүй нээгдэх агуу үйл явдлуудад өөрсдийн үүргийг гүйцэтгэхэд бэлтгэхийн тулд өнгөрөх цаг мөч бүр үйл ажиллагаагаар дүүрэн байдаг. Бидэнд тун өчүүхэн үнэ цэнтэй мэт санагдах эдгээр өнгөрөх агшнууд мөнхийн ашиг сонирхлоор хүнд жинтэй билээ. Тэд сүнснүүдийн хувь тавиланг мөнхийн амьдрал эсвэл мөнхийн үхэлд зориулан хэлбэржүүлж байна. Өнөөдөр бидний хүмүүний чихэнд айлдаж буй үгс, бидний хийж буй үйлс, бидний авч яваа мэдээний сүнс нь аминд хүргэх амийн үнэр эсвэл үхэлд хүргэх үхлийн үнэр байх болно.”</w:t>
      </w:r>
    </w:p>
    <w:p>
      <w:pPr>
        <w:pStyle w:val="ArticleScripture"/>
        <w:jc w:val="left"/>
      </w:pPr>
      <w:r>
        <w:rPr>
          <w:rFonts w:ascii="Times New Roman" w:hAnsi="Times New Roman" w:eastAsia="Times New Roman" w:cs="Times New Roman"/>
        </w:rPr>
        <w:t>“Ах дүү нар аа, та нарын өөрсдийн аврал төдийгүй бусад сүнснүүдийн хувь тавилан ч өнөөдөр та нарын бидний өмнө буй сорилтод зориулан хийж буй бэлтгэлээс шалтгаалж байгааг та нар ойлгож байна уу? Эсэргүүцэл та нарын эсрэг өрнөх үед бат зогсоход та нарт шаардлагатай тийм халуун хичээл зүтгэл, тийм сүсэг бишрэл ба үнэнч зориулалт байна уу? Хэрэв Бурхан хэзээ нэгэн цагт надаар дамжуулан айлдсан бол, та нарыг зөвлөлүүдийн өмнө авчрах цаг ирнэ, мөн та нарын баримталдаг үнэний байр суурь бүр хатуу ширүүн шүүмжлэлд өртөх болно. Ийм олон хүн одоо дэмий үрж буй цаг хугацаа нь ойртон ирж буй хямралд бэлтгэх тухай Бурханы бидэнд өгсөн даалгаварт зориулагдах ёстой.” Testimonies, volume 5, 714–716.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дөчин долоо</dc:title>
  <dc:subject>Америкийн улс төрийг төлөвшүүлэхэд шашны хөдөлгөөнүүдийн гүйцэтгэсэн үүрэг: Пэт Робертсоноос Христийн Эвсэл хүртэл</dc:subject>
  <dc:creator>Jeff Pippenger</dc:creator>
  <cp:keywords/>
  <dc:description>Generated by ArticleDigger from daniel\147_daniel.json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