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Ishyiraho Iyerekwa — Umubare wa Karindwi</w:t>
      </w:r>
    </w:p>
    <w:p>
      <w:pPr>
        <w:pStyle w:val="ArticleSubtitle"/>
        <w:jc w:val="left"/>
      </w:pPr>
      <w:r>
        <w:rPr>
          <w:rFonts w:ascii="Arial" w:hAnsi="Arial" w:eastAsia="Arial" w:cs="Arial"/>
        </w:rPr>
        <w:t>Impaka Ya Nyuma: Ikigereranyo cya Roma mu Buhanuzi bw’Abadivantisiti n’Isozwa ry’Igihe cy’Igeragezwa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Turimo gusuzuma imirongo itandatu y’amateka iri mu mateka y’Abadivantisiti, aho impaka zerekeye ikimenyetso cya Roma ari zo zabaye ingingo nyamukuru. Turimo gukoresha uburyo bw’imvura y’itumba, ari bwo “umurongo ku wundi murongo” dukura “hano hato” na “hariya hato.” Twatangiye tugaragaza ko impaka ya mbere yerekeye ikimenyetso cya Roma ishushanya impaka iriho ubu, bityo igashimangira ko ubu turi mu mpaka ya nyuma mbere y’uko igihe cy’igeragezwa kirangira.</w:t>
      </w:r>
    </w:p>
    <w:p>
      <w:pPr>
        <w:pStyle w:val="ArticleBody"/>
        <w:jc w:val="left"/>
      </w:pPr>
      <w:r>
        <w:rPr>
          <w:rFonts w:ascii="Times New Roman" w:hAnsi="Times New Roman" w:eastAsia="Times New Roman" w:cs="Times New Roman"/>
        </w:rPr>
        <w:t>Uburemere bw’iyi ntambara ya nyuma yerekeye ikimenyetso cya Roma na bwo bugaragazwa n’imirongo ya cumi kugeza ku wa cumi na gatandatu yo muri Daniyeli cumi na rimwe, ishusho y’amateka ahishwe yo mu murongo wa mirongo ine wa Daniyeli cumi na rimwe. Amateka yo mu murongo wa mirongo ine ageza umunyeshuri w’ubuhanuzi kuri 1989 no ku gusenyuka kw’Ubumwe bw’Abasoviyeti, nk’uko bigaragazwa mu murongo wa cumi. Umurongo ukurikira, ni ukuvuga umurongo wa mirongo ine na rimwe, uranga itegeko ryo kuramya ku Cyumweru rizaza vuba muri Leta Zunze Ubumwe z’Amerika, ushushanywa n’umurongo wa cumi na gatandatu. Ibyahumetswe byagaragaje ko icyari gifunzwe ari “igice cy’igitabo cya Daniyeli cyerekeye iminsi y’imperuka”.</w:t>
      </w:r>
    </w:p>
    <w:p>
      <w:pPr>
        <w:pStyle w:val="ArticleBody"/>
        <w:jc w:val="left"/>
      </w:pPr>
      <w:r>
        <w:rPr>
          <w:rFonts w:ascii="Times New Roman" w:hAnsi="Times New Roman" w:eastAsia="Times New Roman" w:cs="Times New Roman"/>
        </w:rPr>
        <w:t>Igihe cyo kuva mu 1989 kugeza ku itegeko ryo ku Cyumweru ni cyo gice gifunze cy’iminsi y’imperuka, kandi gishushanywa mu mirongo ya cumi kugeza ku ya cumi n’itandatu. Bityo rero, ukwiyongera k’ubumenyi ni ko kuyobora ku isozwa ry’igihe cy’igeragezwa ku Badiventisiti b’Umunsi wa Karindwi, kuko igihe cy’igeragezwa cy’Abadiventisimu muri Leta Zunze Ubumwe z’Amerika kirangirira ku itegeko ryo ku Cyumweru. Mu mirongo ya cumi kugeza ku ya cumi n’itandatu dusangamo umurongo wa cumi na kane, ugaragaza ko ari “abambuzi” b’ubwoko bw’Imana bashyiraho iyerekwa.</w:t>
      </w:r>
    </w:p>
    <w:p>
      <w:pPr>
        <w:pStyle w:val="ArticleBody"/>
        <w:jc w:val="left"/>
      </w:pPr>
      <w:r>
        <w:rPr>
          <w:rFonts w:ascii="Times New Roman" w:hAnsi="Times New Roman" w:eastAsia="Times New Roman" w:cs="Times New Roman"/>
        </w:rPr>
        <w:t>Ni yo mpamvu impaka z’Abamillerite zagaragajwe ku mbonerahamwe y’abapayoni b’umwaka wa 1843 ari zo mpaka za mbere za Roma mu mateka y’Abadiventisti. Kuba ayo mpaka nyene yongeye kugaruka, bibwira umuntu wese ushaka kubona ko Yesu, nk’Alufa na Omega, iteka agaragaza iherezo abinyujije mu ntangiriro. Impaka z’iki gihe ni zo mpaka za nyuma zitandukanya abageni b’abanyabwenge n’ab’abapfapfa.</w:t>
      </w:r>
    </w:p>
    <w:p>
      <w:pPr>
        <w:pStyle w:val="ArticleBody"/>
        <w:jc w:val="left"/>
      </w:pPr>
      <w:r>
        <w:rPr>
          <w:rFonts w:ascii="Times New Roman" w:hAnsi="Times New Roman" w:eastAsia="Times New Roman" w:cs="Times New Roman"/>
        </w:rPr>
        <w:t>Ubugenge bw’ubuhanuzi bwejejwe butwigisha ko abo ibihumbi ijana na mirongo ine na bine bagera ku bumwe butunganye mbere y’isozwa ry’igihe cyabo cy’igeragezwa ku mategeko y’Icyumweru azaza vuba. Umuriro utunganya w’Intumwa y’Isezerano ya Malaki ubu urimo kweza Abalewi nk’izahabu n’ifeza. Umuntu ufite Sukura Yohanagura ubu arimo kwezēra aho ahanikira imyaka akoresheje amagambo y’ukuri.</w:t>
      </w:r>
    </w:p>
    <w:p>
      <w:pPr>
        <w:pStyle w:val="ArticleScripture"/>
        <w:jc w:val="left"/>
      </w:pPr>
      <w:r>
        <w:rPr>
          <w:rFonts w:ascii="Times New Roman" w:hAnsi="Times New Roman" w:eastAsia="Times New Roman" w:cs="Times New Roman"/>
        </w:rPr>
        <w:t>“‘Ufite urusekuruzi mu kuboko kwe, kandi azahanagura burundu imbuga ye, maze ingano ze azizigure mu kigega.’ Matayo 3:12. Iyi yari imwe mu bihe byo kweza. Binyuze mu magambo y’ukuri, umurama watandukanywaga n’ingano. Kubera ko bari bafite ubwirasi bukabije kandi bikiranuraga ubwabo ku buryo badashoboraga kwemera gucyahwa, kandi bakunda iby’isi cyane ku buryo batashoboraga kwemera imibereho yo kwicisha bugufi, benshi bateye Yesu umugongo. Na n’ubu benshi baracyakora nk’ibyo. Uyu munsi abantu bageragezwa nk’uko abo bigishwa bageragejwe mu isinagogi y’i Kaperinawumu. Iyo ukuri kugera ku mutima, babona ko imibereho yabo idahuye n’ubushake bw’Imana. Babona ko bakeneye guhinduka rwose imbere muri bo; ariko ntibaba bashaka kwemera umurimo wo kwiyanga. Ni cyo gituma barakara iyo ibyaha byabo bishyizwe ahagaragara. Bagenda bacitse intege kandi bababaye, nk’uko abigishwa basize Yesu, bitotomba bati: ‘Iri jambo rirakomeye; ni nde ushobora kuryumva?’” Uwifuzwa Ibihe Byose, 392.</w:t>
      </w:r>
    </w:p>
    <w:p>
      <w:pPr>
        <w:pStyle w:val="ArticleBody"/>
        <w:jc w:val="left"/>
      </w:pPr>
      <w:r>
        <w:rPr>
          <w:rFonts w:ascii="Times New Roman" w:hAnsi="Times New Roman" w:eastAsia="Times New Roman" w:cs="Times New Roman"/>
        </w:rPr>
        <w:t>Ukuba imirongo cumi n’itandatu ya mbere ari yo ntangiriro y’ubuhanuzi bwa nyuma bwa Daniyeli, kandi ko iyo mirongo ihura n’imirongo itandatu ya nyuma y’iki gice, byerekana ko Alufa na Omega ari gukoresha iyo mirongo yo mu ntangiriro kugira ngo asohoze itandukaniro rya nyuma ry’abanyabwenge n’abanyabyaha, nk’uko byagereranyijwe na Daniyeli mu gice cya cumi na kabiri, rikaba ari ryo riri kuba ubu.</w:t>
      </w:r>
    </w:p>
    <w:p>
      <w:pPr>
        <w:pStyle w:val="ArticleBody"/>
        <w:jc w:val="left"/>
      </w:pPr>
      <w:r>
        <w:rPr>
          <w:rFonts w:ascii="Times New Roman" w:hAnsi="Times New Roman" w:eastAsia="Times New Roman" w:cs="Times New Roman"/>
        </w:rPr>
        <w:t>Ubuhamya bwa gatatu bwerekana uburemere bw’iyi mpaka ni uko uguhumekerwa, binyuze mu nyandiko za Mushiki wa White, gushyigikira mu buryo bugaragara imbonerahamwe y’abapayoniya yo mu 1843, igaragaza impaka za Roma mu murongo wa cumi na kane. Impaka zo ku itangiriro zigereranya impaka zo ku iherezo, kandi ukwemeza guhumetswe k’imyumvire y’Abamilerite ku byerekeye “abajura b’ubwoko bwawe” bo mu murongo wa cumi na kane, bisobanura ko iyo uko kuri kw’ishingiro kwanzwe, icyarimwe biba ari ukwanga ubutware bwa Mwuka w’Ubuhanuzi. Mu bwumvikane n’ubuhamya bubiri bwabanje bushimangira ko iyi mpaka ibaho mbere gato y’uko igihe cy’igeragezwa gifungwa, hariho ukuri kudashidikanywaho ko uburiganya bwa nyuma, cyangwa ubwa nyuma rwose, ku bihandagaza ko bashyigikiye Mwuka w’Ubuhanuzi, ari ukwanga Mwuka w’Ubuhanuzi.</w:t>
      </w:r>
    </w:p>
    <w:p>
      <w:pPr>
        <w:pStyle w:val="ArticleScripture"/>
        <w:jc w:val="left"/>
      </w:pPr>
      <w:r>
        <w:rPr>
          <w:rFonts w:ascii="Times New Roman" w:hAnsi="Times New Roman" w:eastAsia="Times New Roman" w:cs="Times New Roman"/>
        </w:rPr>
        <w:t>“Satani ahora... ahora asunika ibihimbano—agamije kuyobya abantu abakava mu kuri. Ubuyobe bwa nyuma cyane bwa Satani buzaba ubwo gutuma ubuhamya bw’Umwuka w’Imana butagira icyo bukimarira. ‘Aho kutabona ibyahishuwe, abantu bararimbuka’ (Imigani 29:18). Satani azakora mu buryo bw’ubuhanga bwinshi, mu nzira zitandukanye no akoresheje inzego zitandukanye, kugira ngo ahungabanye icyizere cy’abasigaye b’ubwoko bw’Imana mu buhamya nyakuri.”</w:t>
      </w:r>
    </w:p>
    <w:p>
      <w:pPr>
        <w:pStyle w:val="ArticleScripture"/>
        <w:jc w:val="left"/>
      </w:pPr>
      <w:r>
        <w:rPr>
          <w:rFonts w:ascii="Times New Roman" w:hAnsi="Times New Roman" w:eastAsia="Times New Roman" w:cs="Times New Roman"/>
        </w:rPr>
        <w:t>“Hazabaho urwango ruzacanwa ku Bihamya, urwango rwa satani. Imikorere ya Satani izaba iyo guhungabanya kwizera kw’amatorero kuri byo, kubera impamvu ikurikira: Satani ntashobora kubona inzira ifunguye cyane bene ako kageni yo kwinjiza ibishukisho bye no kuboha ubugingo mu buyobe bwe, niba imiburo n’ibihano n’inama z’Umwuka w’Imana byumvirwa.” Selected Messages, igitabo cya 1, 48.</w:t>
      </w:r>
    </w:p>
    <w:p>
      <w:pPr>
        <w:pStyle w:val="ArticleBody"/>
        <w:jc w:val="left"/>
      </w:pPr>
      <w:r>
        <w:rPr>
          <w:rFonts w:ascii="Times New Roman" w:hAnsi="Times New Roman" w:eastAsia="Times New Roman" w:cs="Times New Roman"/>
        </w:rPr>
        <w:t>Gutesha agaciro, cyangwa kwanga ubutware bw’“ubuhamya bw’Umwuka w’Imana” binyuze mu nyandiko za Ellen White, ni “uburiganya bwa nyuma cyane bwa Satani.” Mushiki wacu White yanditse ko “yeretswe” yuko “imbonerahamwe yo mu 1843 yayobowe n’ukuboko kw’Umwami, kandi ko itagombaga guhindurwa.” Igika kibanziriza iki gihuza mu buryo butaziguye ukwanga ubutware bw’Umwuka w’Ubuhanuzi n’iyerekwa ry’iminsi y’imperuka, kuko abahanuzi bose bavuga mu buryo busobanutse cyane iby’iminsi y’imperuka. Ni cyo gituma, igihe Daniyeli avuga mu murongo wa cumi na kane ko “abambuzi” bashyiraho iyerekwa, ari iyerekwa rya Salomo ryo muri Imigani 29:18, rivuga ko abadafite iyerekwa “barimbuka,” kandi ijambo “barimbuka” risobanura “gukorerwa ubwambure”.</w:t>
      </w:r>
    </w:p>
    <w:p>
      <w:pPr>
        <w:pStyle w:val="ArticleBody"/>
        <w:jc w:val="left"/>
      </w:pPr>
      <w:r>
        <w:rPr>
          <w:rFonts w:ascii="Times New Roman" w:hAnsi="Times New Roman" w:eastAsia="Times New Roman" w:cs="Times New Roman"/>
        </w:rPr>
        <w:t>Bityo, “kurimbuka” kugaragaza ko abavuga ko baharanira gukomeza Umwuka w’Ubuhanuzi mu minsi ya nyuma, ariko bakanga ubutware buwugaragarizwamo, bahinduka abambaye ubusa, kandi bakarimbuka; ibyo bikaba ari ibisobanuro by’Abalawodikiya, bo ari “abagowe, n’abo kubabarirwa, n’abakene, n’impumyi, n’abambaye ubusa.” Bagirwa inama yo kugura “imyambaro yera, kugira ngo wambare, kandi isoni z’ubwambure bwawe zitagaragara.” Nibanga iyo nama, bacirwa mu kanwa k’Umwami.</w:t>
      </w:r>
    </w:p>
    <w:p>
      <w:pPr>
        <w:pStyle w:val="ArticleBody"/>
        <w:jc w:val="left"/>
      </w:pPr>
      <w:r>
        <w:rPr>
          <w:rFonts w:ascii="Times New Roman" w:hAnsi="Times New Roman" w:eastAsia="Times New Roman" w:cs="Times New Roman"/>
        </w:rPr>
        <w:t>Bityo, tubona ubundi buhamya bwerekana ko ubu bwambure buhishurwa mbere gato y’uko igihe cy’igeragezwa gifungwa. Mu gihe itegeko ryo ku Cyumweru rigiye kuza vuba rizashyirwaho, ayo mabugingo yambaye ubusa azahabwa ikimenyetso cy’inyamaswa, ubwo azajya atsindwa, nk’uko bigaragazwa mu murongo wa mirongo ine n’umwe wa Daniyeli cumi n’umwe. Impamvu bazatsindwa ni uko banze ubutware bwa Mwuka w’Ubuhanuzi, ushyigikira imbonerahamwe y’abapayiniya yo mu 1843, igereranya urufatiro rw’Ubwadiventisiti, kandi ikubiyemo “urufunguzo” rushimangira iyerekwa binyuze ku kumenya ko Roma ari bwo butegetsi bugereranywa nka “abambuzi bo mu bwoko bwawe” mu murongo wa cumi n’ine.</w:t>
      </w:r>
    </w:p>
    <w:p>
      <w:pPr>
        <w:pStyle w:val="ArticleScripture"/>
        <w:jc w:val="left"/>
      </w:pPr>
      <w:r>
        <w:rPr>
          <w:rFonts w:ascii="Times New Roman" w:hAnsi="Times New Roman" w:eastAsia="Times New Roman" w:cs="Times New Roman"/>
        </w:rPr>
        <w:t>Ikintu kimwe ni ukuri kudashidikanywaho: abo b’Abadiventisiti b’Umunsi wa Karindwi bahitamo guhagarara munsi y’ibendera rya Satani bazabanza kureka kwizera imiburo no gucyaha bikubiye mu Bujyanama bw’Umwuka w’Imana.</w:t>
      </w:r>
    </w:p>
    <w:p>
      <w:pPr>
        <w:pStyle w:val="ArticleScripture"/>
        <w:jc w:val="left"/>
      </w:pPr>
      <w:r>
        <w:rPr>
          <w:rFonts w:ascii="Times New Roman" w:hAnsi="Times New Roman" w:eastAsia="Times New Roman" w:cs="Times New Roman"/>
        </w:rPr>
        <w:t>“Hamagarirwa ukwiyegurira Imana kurushijeho no gukora umurimo urushaho kuba uwera birimo biratangwa, kandi bizakomeza gutangwa. Bamwe mu ubu bari kuvuga ibitekerezo Satani abatiza bazagarura akenge. Hari abari mu myanya ikomeye y’icyizere batumva ukuri kw’iki gihe. Kuri bo ubutumwa bugomba kugezwa. Nibabwemera, Kristo azabakira, kandi azabagira abafatanyabikorwa be mu murimo. Ariko nibanga kumva ubwo butumwa, bazihagararaho munsi y’ibendera ryirabura ry’Umwami w’Umwijima.</w:t>
      </w:r>
    </w:p>
    <w:p>
      <w:pPr>
        <w:pStyle w:val="ArticleScripture"/>
        <w:jc w:val="left"/>
      </w:pPr>
      <w:r>
        <w:rPr>
          <w:rFonts w:ascii="Times New Roman" w:hAnsi="Times New Roman" w:eastAsia="Times New Roman" w:cs="Times New Roman"/>
        </w:rPr>
        <w:t>“Nahawe amabwiriza yo kuvuga yuko ukuri kw’agaciro kenshi kw’iki gihe kugenda kurushaho gukingukira no gusobanukira mu buryo burushijeho kumvikana mu mitima y’abantu. Mu buryo bwihariye, abagabo n’abagore bagomba kurya umubiri wa Kristo no kunywa amaraso ye. Hazabaho kwaguka k’ubwenge n’imyumvire, kuko ukuri gushobora guhora kwaguka ubutitsa. Uwatangije ukuri akomoka ku Mana azaza mu busabane bwa bugufi, kandi burushijeho kuba bwa bugufi, n’abakomeza kumenya uwo ari we. Nk’uko ubwoko bw’Imana bwakira ijambo ryayo nk’umugati uva mu ijuru, ni ko bazamenya yuko ukuza kwayo kwateguwe nk’umuseke. Bazahabwa imbaraga z’umwuka, nk’uko umubiri uhabwa imbaraga z’umubiri iyo ibiryo biririwe.” Spalding and Magan, 305, 306.</w:t>
      </w:r>
    </w:p>
    <w:p>
      <w:pPr>
        <w:pStyle w:val="ArticleBody"/>
        <w:jc w:val="left"/>
      </w:pPr>
      <w:r>
        <w:rPr>
          <w:rFonts w:ascii="Times New Roman" w:hAnsi="Times New Roman" w:eastAsia="Times New Roman" w:cs="Times New Roman"/>
        </w:rPr>
        <w:t>Mu nyandiko yacu iheruka twagaragaje ko Uriah Smith ari we wabaye umuyoboke ukomeye w’ubwigomeke bwo mu 1863, kuko ari we wazanye imbonerahamwe y’impimbano yo mu 1863. Imbonerahamwe yakoze mu 1863 yakuyeho “ibihe birindwi” byo mu Balewi 26 mu butumwa bw’ubuhanuzi bw’Abadivantisiti b’i Lawodikiya, bityo iranga intangiriro yo gusenya buhoro buhoro urufatiro, kandi inatanga intangiriro yo kubaka urufatiro rw’impimbano rw’Abadivantisiti b’i Lawodikiya, rwubatswe ku musenyi. Nyuma mu mateka y’Abadivantisiti, ubusobanuro bwe bwite bw’umwami wo mu majyaruguru bwagaragaje imbuto z’icyitegererezo cye cy’ubuhanuzi, ubwo abantu bahungaga itorero.</w:t>
      </w:r>
    </w:p>
    <w:p>
      <w:pPr>
        <w:pStyle w:val="ArticleScripture"/>
        <w:jc w:val="left"/>
      </w:pPr>
      <w:r>
        <w:rPr>
          <w:rFonts w:ascii="Times New Roman" w:hAnsi="Times New Roman" w:eastAsia="Times New Roman" w:cs="Times New Roman"/>
        </w:rPr>
        <w:t>Mwirinde abahanuzi b’ibinyoma, baza babagannye bambaye uruhu rw’intama, nyamara imbere ari amasega aryana. Muzabamenyera ku mbuto zabo. Mbese abantu basoroma inzabibu ku mahwa, cyangwa imitini ku byatsi by’amahwa? Ni ko n’igiti cyose cyiza cyera imbuto nziza; ariko igiti kibi cyera imbuto mbi. Igiti cyiza ntigishobora kwera imbuto mbi, kandi igiti kibi ntigishobora kwera imbuto nziza. Igiti cyose kitera imbuto nziza kiracibwa kikajugunywa mu muriro. Nuko rero muzabamenyera ku mbuto zabo. Si umuntu wese umbwira ati, Mwami, Mwami, uzinjira mu bwami bwo mu ijuru; ahubwo ni ukora ibyo Data wo mu ijuru ashaka. Benshi bazambwira kuri uwo munsi bati, Mwami, Mwami, ntitwahanuye mu izina ryawe? kandi ntitwirukanye abadayimoni mu izina ryawe? kandi ntitwakoze ibitangaza byinshi mu izina ryawe? Maze ni bwo nzabajulirira nti, Sinigeze mbamenya na hato: mvira imbere, mwa bakora ibyo gukiranirwa mwe. Nuko umuntu wese wumva aya magambo yanjye akayakora, nzamugereranya n’umuntu w’umunyabwenge wubatse inzu ye ku rutare: imvura iragwa, imyuzure iraza, umuyaga urahuha, bikubita kuri iyo nzu; ariko ntiyagwa, kuko yari ifite urufatiro ku rutare. Kandi umuntu wese wumva aya magambo yanjye ntayakore, azagereranywa n’umuntu w’umupfapfa wubatse inzu ye ku musenyi: imvura iragwa, imyuzure iraza, umuyaga urahuha, bikubita kuri iyo nzu; iragwa, kandi kugwa kwayo kuba kunini. Matayo 7:15–27.</w:t>
      </w:r>
    </w:p>
    <w:p>
      <w:pPr>
        <w:pStyle w:val="ArticleBody"/>
        <w:jc w:val="left"/>
      </w:pPr>
      <w:r>
        <w:rPr>
          <w:rFonts w:ascii="Times New Roman" w:hAnsi="Times New Roman" w:eastAsia="Times New Roman" w:cs="Times New Roman"/>
        </w:rPr>
        <w:t>Ubuyobozi bw’Abadivantisiti b’Umunsi wa Karindwi b’i Lawodikiya bwaranyujijweho mu 1989, nk’uko byari bimeze rwose ubwo ubuyobozi bw’itorero ry’Abayuda bwanyurwagaho igihe Kristo yavukaga.</w:t>
      </w:r>
    </w:p>
    <w:p>
      <w:pPr>
        <w:pStyle w:val="ArticleScripture"/>
        <w:jc w:val="left"/>
      </w:pPr>
      <w:r>
        <w:rPr>
          <w:rFonts w:ascii="Times New Roman" w:hAnsi="Times New Roman" w:eastAsia="Times New Roman" w:cs="Times New Roman"/>
        </w:rPr>
        <w:t>“Abantu ntibabizi, ariko ayo makuru yuzuza ijuru umunezero. Mu nyungu irushijeho kuba yimbitse kandi irangwa n’ubugwaneza bwinshi, ibiremwa byera byo mu isi y’umucyo bikururirwa ku isi. Isi yose irushaho kurabagirana kubera ukubaho kwe. Hejuru y’imisozi y’i Betelehemu hateraniye imbaga itabarika y’abamarayika. Bategereje ikimenyetso cyo gutangaza ayo makuru y’ibyishimo ku isi. Iyo abayobozi bo muri Isirayeli baza kuba indahemuka ku nshingano zabo, baba barasangiye ibyishimo byo kwamamaza ivuka rya Yesu. Ariko noneho bararenganyijwe.”</w:t>
      </w:r>
    </w:p>
    <w:p>
      <w:pPr>
        <w:pStyle w:val="ArticleScripture"/>
        <w:jc w:val="left"/>
      </w:pPr>
      <w:r>
        <w:rPr>
          <w:rFonts w:ascii="Times New Roman" w:hAnsi="Times New Roman" w:eastAsia="Times New Roman" w:cs="Times New Roman"/>
        </w:rPr>
        <w:t>“Imana iravuga iti: ‘Nzavomera amazi uri nyota, kandi nzatemba imigezi ku butaka bwumye.’ ‘Umukiranutsi avirwa n’umucyo mu mwijima.’ Yesaya 44:3; Zaburi 112:4. Abashaka umucyo, kandi bakawemera banezerewe, imirasire yaka ituruka ku ntebe y’ubwami y’Imana izababoneshereza.” _Uwifuzwa Ibihe Byose_, 47.</w:t>
      </w:r>
    </w:p>
    <w:p>
      <w:pPr>
        <w:pStyle w:val="ArticleBody"/>
        <w:jc w:val="left"/>
      </w:pPr>
      <w:r>
        <w:rPr>
          <w:rFonts w:ascii="Times New Roman" w:hAnsi="Times New Roman" w:eastAsia="Times New Roman" w:cs="Times New Roman"/>
        </w:rPr>
        <w:t>Igihe cy’imperuka mu murongo wa Kristo cyari ukuvuka Kwe, kandi ni bwo ubutumwa bwari kugerageza icyo gisekuru bwahishuwe. Mu mwaka wa 1989 ni ho habaye igihe cy’imperuka ku bakandida bahamagarirwa kuba mu bihumbi ijana na mirongo ine na bine. Imiterere y’ubuhanuzi ya Uriah Smith yanze ukuri kw’ishingiro kugaragazwa ku mbonerahamwe yo mu 1843. Uko kuri kwari “Urutare.”</w:t>
      </w:r>
    </w:p>
    <w:p>
      <w:pPr>
        <w:pStyle w:val="ArticleScripture"/>
        <w:jc w:val="left"/>
      </w:pPr>
      <w:r>
        <w:rPr>
          <w:rFonts w:ascii="Times New Roman" w:hAnsi="Times New Roman" w:eastAsia="Times New Roman" w:cs="Times New Roman"/>
        </w:rPr>
        <w:t>“Umuburo waratanzwe: Nta kintu na kimwe kigomba kwemererwa kwinjira cyahungabanya urufatiro rw’ukwizera twagiye twubakiraho uhereye igihe ubutumwa bwazaga mu 1842, 1843, no mu 1844. Nari muri ubu butumwa, kandi kuva icyo gihe nahagaze imbere y’abari mu isi, nkomeje kuba umunyakuri ku mucyo Imana yaduhaye. Ntabwo dushaka gukura ibirenge byacu ku rubuga twashyizweho, igihe ku munsi ku wundi twashakaga Uwiteka dusenga twivuye inyuma, dushaka umucyo. Mbese mutekereza ko nshobora kureka umucyo Imana yangiriye? Ugomba kumera nk’Urutare rw’Ibihe. Wagiye undangaza kuva igihe nahawe uwo mucyo.” Review and Herald, 14 Mata 1903.</w:t>
      </w:r>
    </w:p>
    <w:p>
      <w:pPr>
        <w:pStyle w:val="ArticleBody"/>
        <w:jc w:val="left"/>
      </w:pPr>
      <w:r>
        <w:rPr>
          <w:rFonts w:ascii="Times New Roman" w:hAnsi="Times New Roman" w:eastAsia="Times New Roman" w:cs="Times New Roman"/>
        </w:rPr>
        <w:t>Ku wa 11 Nzeri 2001, imvura y’itumba rya nyuma yatangiye kugwa buhoro buhoro igihe imiyaga ishushanya Isilamu yo mu bya gatatu by’umubabaro yarekurwaga, kandi Itegeko rya Patriot ryaranze ihinduka rivana ku mategeko y’Icyongereza rijya ku mategeko y’Abaroma, mu buryo bw’ubuhanuzi ritangaza ko umwuzure w’ubutware bwa papa wari utangiye gutemba. Inzira ya nyuma yo kugeragezwa ku nzu y’Abadiventisiti b’i Lawodikiya yaratangiye, maze “imvura iragwa, imyuzure iraza, imiyaga irahuha, ikubita kuri iyo nzu; iragwa: kandi kugwa kwayo kwabaye gukomeye cyane”.</w:t>
      </w:r>
    </w:p>
    <w:p>
      <w:pPr>
        <w:pStyle w:val="ArticleBody"/>
        <w:jc w:val="left"/>
      </w:pPr>
      <w:r>
        <w:rPr>
          <w:rFonts w:ascii="Times New Roman" w:hAnsi="Times New Roman" w:eastAsia="Times New Roman" w:cs="Times New Roman"/>
        </w:rPr>
        <w:t>Ubutumwa marayika ukomeye yatangaje muri icyo gihe bwagaragaje ko amahanga yose yari yaranyoye ku nzoga ya Babuloni, kandi uburyo bw’ibinyoma bwa Roma ya gipapa n’Ugiprotestanti bw’ubuhakanyi, bwagiye bwakirwa buhoro buhoro kuva ku kwigomeka kwo mu 1863, bugereranywa n’inzoga (inyigisho) ya Babuloni.</w:t>
      </w:r>
    </w:p>
    <w:p>
      <w:pPr>
        <w:pStyle w:val="ArticleScripture"/>
        <w:jc w:val="left"/>
      </w:pPr>
      <w:r>
        <w:rPr>
          <w:rFonts w:ascii="Times New Roman" w:hAnsi="Times New Roman" w:eastAsia="Times New Roman" w:cs="Times New Roman"/>
        </w:rPr>
        <w:t>Hanyuma y’ibyo mbona marayika wundi amanuka ava mu ijuru, afite ubutware bukomeye; isi imurikirwa n’ubwiza bwe. Arangurura ijwi rikomeye cyane, ati: Babuloni ikomeye iraguye, iraguye, ihindutse ubuturo bw’abadayimoni, n’aho imyuka mibi yose ibarizwa, n’akariro k’inyoni yose ihumanye kandi yangwa. Kuko amahanga yose yanyoye ku nzoga y’uburakari bw’ubusambanyi bwayo, kandi abami bo mu isi bayisambanyijeho, n’abacuruzi bo mu isi bakungahajwe n’ubwinshi bw’ibinezeza byayo. Ibyahishuwe 18:1–3.</w:t>
      </w:r>
    </w:p>
    <w:p>
      <w:pPr>
        <w:pStyle w:val="ArticleBody"/>
        <w:jc w:val="left"/>
      </w:pPr>
      <w:r>
        <w:rPr>
          <w:rFonts w:ascii="Times New Roman" w:hAnsi="Times New Roman" w:eastAsia="Times New Roman" w:cs="Times New Roman"/>
        </w:rPr>
        <w:t>Mu gutenguha kwabaye ku wa 18 Nyakanga 2020, igihe cyo kugeragezwa cyari kirangiye ku Itorero ry’Abadiventisiti b’Umunsi wa Karindwi ry’i Lawodikiya, maze hatangira igihe cyo kugeragezwa kw’abari abakandida bo kuzaba mu bihumbi ijana na mirongo ine na bine. Igihe Mikayeli yatangiraga gukangura abo bakandida muri Nyakanga 2023, ubutumwa, bugereranywa n’amavuta mu mugani w’Ubudiventisiti, bwongeye gukurwaho ikimenyetso. Haba nyuma ya 11 Nzeri 2001 cyangwa nyuma ya Nyakanga 2023, habayeho isukwa ry’amavuta, kandi ubutumwa bwakuwemo ikimenyetso muri Nyakanga 2023, iyo bumaze gutezwa imbere mu buryo bwuzuye, ni bwo Butumwa bw’Umuborogo wa Saa Sita z’ijoro bwo muri uwo mugani.</w:t>
      </w:r>
    </w:p>
    <w:p>
      <w:pPr>
        <w:pStyle w:val="ArticleBody"/>
        <w:jc w:val="left"/>
      </w:pPr>
      <w:r>
        <w:rPr>
          <w:rFonts w:ascii="Times New Roman" w:hAnsi="Times New Roman" w:eastAsia="Times New Roman" w:cs="Times New Roman"/>
        </w:rPr>
        <w:t>Bitangirira mu gihe cy’igeragezwa nk’ubutumwa bugenewe abakobwa b’inkumi b’abanyabwenge n’ab’abapfu, ariko bukaguka bukaba ubutumwa bw’ijwi riranguruye. Ubutumwa bwabwo bugera igihe itegeko ryo ku Cyumweru rigiye kuza vuba, kandi igihe bugeze, ijwi rya kabiri ryo mu Ibyahishuwe igice cya cumi n’umunani rihamagara urundi mukumbi rw’Imana ngo ruve i Babuloni.</w:t>
      </w:r>
    </w:p>
    <w:p>
      <w:pPr>
        <w:pStyle w:val="ArticleScripture"/>
        <w:jc w:val="left"/>
      </w:pPr>
      <w:r>
        <w:rPr>
          <w:rFonts w:ascii="Times New Roman" w:hAnsi="Times New Roman" w:eastAsia="Times New Roman" w:cs="Times New Roman"/>
        </w:rPr>
        <w:t>Nuko numva irindi jwi rivuye mu ijuru rivuga riti: Nimusohoke muri we, bwoko bwanjye, kugira ngo mutifatanya n’ibyaha bye, kandi kugira ngo mutagerwaho n’ibyorezo bye. Kuko ibyaha bye byarundanyirijwe kugeza ku ijuru, kandi Imana yibutse gukiranirwa kwe. Ibyahishuwe 18:4, 5.</w:t>
      </w:r>
    </w:p>
    <w:p>
      <w:pPr>
        <w:pStyle w:val="ArticleBody"/>
        <w:jc w:val="left"/>
      </w:pPr>
      <w:r>
        <w:rPr>
          <w:rFonts w:ascii="Times New Roman" w:hAnsi="Times New Roman" w:eastAsia="Times New Roman" w:cs="Times New Roman"/>
        </w:rPr>
        <w:t>Ijwi rya mbere ryo mu mirongo ya mbere kugeza ku wa gatatu ryatangaje ukuza kw’igihe cy’igeragezwa, maze isukwa ry’imvura y’itumba riratangira. Ijwi rya kabiri rigaragaza iherezo ry’icyo gihe cy’igeragezwa, kandi ritangaza igihe cy’igeragezwa cy’indi mukumbi w’Imana ukiri i Babuloni.</w:t>
      </w:r>
    </w:p>
    <w:p>
      <w:pPr>
        <w:pStyle w:val="ArticleScripture"/>
        <w:jc w:val="left"/>
      </w:pPr>
      <w:r>
        <w:rPr>
          <w:rFonts w:ascii="Times New Roman" w:hAnsi="Times New Roman" w:eastAsia="Times New Roman" w:cs="Times New Roman"/>
        </w:rPr>
        <w:t>“Bityo mu murimo wa nyuma wo kuburira isi, amatorero ahabwa imiburo ibiri itandukanye. Ubutumwa bw’umumarayika wa kabiri ni ubu ngo: ‘Babuloni iraguye, iraguye, wa murwa mukuru, kuko yahaye amahanga yose kunywa ku nzoga y’uburakari bw’ubusambanyi bwayo.’ Kandi mu ijwi rirenga ry’ubutumwa bw’umumarayika wa gatatu humvikana ijwi rivuye mu ijuru rivuga riti: ‘Nimusohokemo, bwoko bwanjye.’” Review and Herald, 6 Ukuboza 1892.</w:t>
      </w:r>
    </w:p>
    <w:p>
      <w:pPr>
        <w:pStyle w:val="ArticleBody"/>
        <w:jc w:val="left"/>
      </w:pPr>
      <w:r>
        <w:rPr>
          <w:rFonts w:ascii="Times New Roman" w:hAnsi="Times New Roman" w:eastAsia="Times New Roman" w:cs="Times New Roman"/>
        </w:rPr>
        <w:t>Ni mu gihe cyo gusukwa kwa Mwuka Wera ari bwo ubuyobe bukomeye bwa Pawulo bwo muri 2 Abatesalonike busohora. Yaba yari ikigeragezo cy’itorero ry’Abadiventisiti b’Umunsi wa Karindwi b’i Lawodikiya cyatangiye ku wa 11 Nzeri 2001, cyangwa ikigeragezo cy’abakobwa b’isugi bahuye no gucika intege ku wa 18 Nyakanga 2020, ikigeragezo kiba mu gihe cyo gusukwa kwa Mwuka Wera. Uko gusukwa kugereranya ubutumwa bw’ikigeragezo.</w:t>
      </w:r>
    </w:p>
    <w:p>
      <w:pPr>
        <w:pStyle w:val="ArticleScripture"/>
        <w:jc w:val="left"/>
      </w:pPr>
      <w:r>
        <w:rPr>
          <w:rFonts w:ascii="Times New Roman" w:hAnsi="Times New Roman" w:eastAsia="Times New Roman" w:cs="Times New Roman"/>
        </w:rPr>
        <w:t>“Abasizwe bahagaze iruhande rw’Umwami w’isi yose bafite umwanya wigeze guhabwa Satani wo kuba kerubi utwikira. Binyuze ku biremwa byera bikikije intebe ye y’ubwami, Umwami akomeza itumanaho rihoraho n’abatuye isi. Amavuta ya zahabu agereranya ubuntu Imana ikomezanya amatabaza y’abizera, kugira ngo adahumbya ngo azime. Iyo aya mavuta yera ataba asukwa ava mu ijuru mu butumwa bw’Umwuka w’Imana, ibikoresha by’ikibi byaba bifite ubutware bwose ku bantu.”</w:t>
      </w:r>
    </w:p>
    <w:p>
      <w:pPr>
        <w:pStyle w:val="ArticleScripture"/>
        <w:jc w:val="left"/>
      </w:pPr>
      <w:r>
        <w:rPr>
          <w:rFonts w:ascii="Times New Roman" w:hAnsi="Times New Roman" w:eastAsia="Times New Roman" w:cs="Times New Roman"/>
        </w:rPr>
        <w:t>“Iyo Imana isuzugurwa iyo tutakiriye ubutumwa itwoherereza. Bityo twanga amavuta ya zahabu yashaka gusuka mu bugingo bwacu kugira ngo agezwe ku bari mu mwijima. Igihe umuhamagaro uzaza uvuga uti: ‘Dore umukwe araje; nimusohoke mumusanganire,’ abazaba batarakira ayo mavuta yera, batarabikiye ubuntu bwa Kristo mu mitima yabo, bazasanga, nk’abakobwa b’abapfapfa, ko batiteguye guhura n’Umwami wabo. Bo ubwabo nta bushobozi bafite bwo kubona ayo mavuta, kandi imibereho yabo irasenyuka. Ariko niba dusabye Umwuka Wera w’Imana, niba dutakambye nk’uko Mose yabigenje, tuti: ‘Nyereka ubwiza bwawe,’ urukundo rw’Imana ruzasukwa mu mitima yacu. Binyuze mu miyoboro ya zahabu, ayo mavuta ya zahabu azatugeraho. ‘Si ku bw’ubushobozi, cyangwa ku bw’imbaraga, ahubwo ni ku bw’Umwuka wanjye, ni ko Uwiteka Nyiringabo avuga.’ Mu kwakira imirasire irabagirana y’Izuba ryo Gukiranuka, abana b’Imana bamurika nk’amatabaza mu isi.” Review and Herald, July 20, 1897.</w:t>
      </w:r>
    </w:p>
    <w:p>
      <w:pPr>
        <w:pStyle w:val="ArticleBody"/>
        <w:jc w:val="left"/>
      </w:pPr>
      <w:r>
        <w:rPr>
          <w:rFonts w:ascii="Times New Roman" w:hAnsi="Times New Roman" w:eastAsia="Times New Roman" w:cs="Times New Roman"/>
        </w:rPr>
        <w:t>Igihe cyo gushyirwaho ikimenyetso cy’abihumbi ijana na mirongo ine na bine cyatangiye ku wa 11 Nzeri 2001, kandi kigereranya ibihe bibiri byo kugeragezwa. Icya mbere ni ikigeragezo cya nyuma cy’itorero ry’Abadiventisti b’Umunsi wa Karindwi ry’i Lawodikiya, naho icya kabiri kikaba ari icy’abarebwa n’umugani w’abakobwa cumi. Kugira ngo umuntu abe umukobwa w’umunyabwenge cyangwa uw’umupfapfa, bisaba ko abakobwa bose banyura mu gihe cyo gutinda.</w:t>
      </w:r>
    </w:p>
    <w:p>
      <w:pPr>
        <w:pStyle w:val="ArticleBody"/>
        <w:jc w:val="left"/>
      </w:pPr>
      <w:r>
        <w:rPr>
          <w:rFonts w:ascii="Times New Roman" w:hAnsi="Times New Roman" w:eastAsia="Times New Roman" w:cs="Times New Roman"/>
        </w:rPr>
        <w:t>Mu mateka y’Abamilerite, igihe cyo gutinda cyatangiye ubwo marayika wa kabiri yageraga, ibyo bikaba byarabaye ku gucika intege kwa mbere. Muri uwo mwanya, Abaporotesitanti, bari ubwoko bwatoranyijwe bw’isezerano rya kera bw’Imana, bararenganyijwe. Ku wa 18 Nyakanga 2020, ubwoko bwatoranyijwe bw’isezerano rya kera bwararenganyijwe, maze gahunda y’ikigeragezo yabaye mu gihe cyo gutinda mu mateka y’Abamilerite itangira kongera gusubirwamo. Ubutumwa bw’Induru yo mu Gicuku ni bwo bwahise butezwa imbere mu mateka y’Abamilerite, nk’uko buri gutezwa imbere muri iki gihe. Igihe bwageraga mu buryo bwuzuye mu nama y’inkambi yabereye Exeter, byagaragaye uwari afite ubutumwa (amavuta) n’utari abufite. Ubwoko bwatoranyijwe bw’isezerano rya kera bwo muri ayo mateka yombi ni bwo bubanza kugeragezwa no kurenganywa.</w:t>
      </w:r>
    </w:p>
    <w:p>
      <w:pPr>
        <w:pStyle w:val="ArticleScripture"/>
        <w:jc w:val="left"/>
      </w:pPr>
      <w:r>
        <w:rPr>
          <w:rFonts w:ascii="Times New Roman" w:hAnsi="Times New Roman" w:eastAsia="Times New Roman" w:cs="Times New Roman"/>
        </w:rPr>
        <w:t>“‘Umutima mushya nzabaha, kandi umwuka mushya nzawushyira muri mwe.’ Nizera n’umutima wanjye wose ko Umwuka w’Imana ari gukurwaho ku isi, kandi ko abahawe umucyo mwinshi n’amahirwe menshi ariko ntibayabyaze umusaruro, ari bo bazabanza gusigara. Bateje Umwuka w’Imana kubavaho. Ibikorwa bya Satani biriho ubu, akorera mu mitima y’abantu no mu matorero no mu mahanga, bikwiriye gukangura buri mwigishwa w’ubuhanuzi. Iherezo riri hafi. Amatorero yacu nahaguruke. Imbaraga z’Imana zihindura umutima nizigaragarire mu mitima y’abizera ku giti cyabo, maze ni bwo tuzabona ugukora kwimbitse k’Umwuka w’Imana. Kubabarirwa ibyaha byonyine si byo byonyine biva ku rupfu rwa Yesu. Yatanze igitambo kitagira akagero atari uko gusa kugira ngo icyaha gikurweho, ahubwo kandi kugira ngo kamere-muntu isubizwemo uko yari imeze, yongere kurimbishwa, yubakwe bundi bushya ivanywe mu matongo yayo, kandi ibe iboneye kuba imbere y’Imana.” Selected Messages, book 3, 154.</w:t>
      </w:r>
    </w:p>
    <w:p>
      <w:pPr>
        <w:pStyle w:val="ArticleBody"/>
        <w:jc w:val="left"/>
      </w:pPr>
      <w:r>
        <w:rPr>
          <w:rFonts w:ascii="Times New Roman" w:hAnsi="Times New Roman" w:eastAsia="Times New Roman" w:cs="Times New Roman"/>
        </w:rPr>
        <w:t>Mu gihe icyo ari cyo cyose cy’igeragezwa, abanze ubutumwa bwakuweho ikimenyetso bahabwa ukuzimira gukomeye kwa Pawulo.</w:t>
      </w:r>
    </w:p>
    <w:p>
      <w:pPr>
        <w:pStyle w:val="ArticleScripture"/>
        <w:jc w:val="left"/>
      </w:pPr>
      <w:r>
        <w:rPr>
          <w:rFonts w:ascii="Times New Roman" w:hAnsi="Times New Roman" w:eastAsia="Times New Roman" w:cs="Times New Roman"/>
        </w:rPr>
        <w:t>“Ni ikintu giteye ubwoba gufata ukuri nk’utagira icyo kukivugaho, kandi ari ko kwemeje ubwenge bwacu kandi kwakoze ku mitima yacu. Ntidushobora kwanga imiburo Imana itwoherereza mu mbabazi zayo ngo tubure guhanwa. Mu minsi ya Nowa, ubutumwa bwoherejwe buvuye mu ijuru bujyanwa ku isi, kandi agakiza k’abantu kashingiraga ku buryo bitwaraga kuri ubwo butumwa. Kubera ko banze uwo muburo, Umwuka w’Imana yakuwe kuri urwo rubyaro rw’abanyabyaha, maze barimburirwa mu mazi y’umwuzure. Mu gihe cya Aburahamu, imbabazi zaretse kwinginga abaturage b’i Sodomu b’inyabyaha, maze bose uretse Loti n’umugore we n’abakobwa be babiri batwikwa n’umuriro wamanutse uvuye mu ijuru. Ni ko byagenze no mu minsi ya Kristo. Umwana w’Imana yabwiye Abayahudi batizeraga bo muri icyo gihe ati: ‘Inzu yanyu muyisigiwe ari umusaka.’ Iyo mbaraga itagira urugero ni yo nanone, irebye ku minsi y’imperuka, ivuga ku birebana n’abatarahawe “gukunda ukuri ngo bakizwe,” iti: ‘Ni cyo gituma Imana iboherereza ubushukanyi bukomeye, ngo bizere ibinyoma: kugira ngo abatizeye ukuri bose, ahubwo bakishimira gukiranirwa, bacirwe ho iteka.’ Uko banga inyigisho z’Ijambo ryayo, ni ko Imana ibakuraho Umwuka wayo, ikabareka mu bushukanyi bakunda.” Early Writings, 46.</w:t>
      </w:r>
    </w:p>
    <w:p>
      <w:pPr>
        <w:pStyle w:val="ArticleBody"/>
        <w:jc w:val="left"/>
      </w:pPr>
      <w:r>
        <w:rPr>
          <w:rFonts w:ascii="Times New Roman" w:hAnsi="Times New Roman" w:eastAsia="Times New Roman" w:cs="Times New Roman"/>
        </w:rPr>
        <w:t>Tuzakomeza iki cyigisho mu ngingo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Ishyiraho Iyerekwa — Umubare wa Karindwi</dc:title>
  <dc:subject>Impaka Ya Nyuma: Ikigereranyo cya Roma mu Buhanuzi bw’Abadivantisiti n’Isozwa ry’Igihe cy’Igeragezwa</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